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26" w:type="dxa"/>
        <w:tblInd w:w="-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720"/>
        <w:gridCol w:w="1489"/>
        <w:gridCol w:w="909"/>
        <w:gridCol w:w="445"/>
        <w:gridCol w:w="7363"/>
      </w:tblGrid>
      <w:tr w:rsidR="00D40AAC" w:rsidRPr="007457D4" w14:paraId="3E4593EC" w14:textId="77777777" w:rsidTr="00553DCF">
        <w:trPr>
          <w:trHeight w:val="307"/>
        </w:trPr>
        <w:tc>
          <w:tcPr>
            <w:tcW w:w="720" w:type="dxa"/>
            <w:vAlign w:val="center"/>
          </w:tcPr>
          <w:p w14:paraId="659CF4CE" w14:textId="77777777" w:rsidR="00D40AAC" w:rsidRPr="005336F2" w:rsidRDefault="00D40AAC" w:rsidP="00553DC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336F2">
              <w:rPr>
                <w:rFonts w:asciiTheme="minorHAnsi" w:hAnsiTheme="minorHAnsi"/>
                <w:b/>
                <w:sz w:val="20"/>
                <w:szCs w:val="20"/>
              </w:rPr>
              <w:t>Date</w:t>
            </w:r>
          </w:p>
        </w:tc>
        <w:tc>
          <w:tcPr>
            <w:tcW w:w="1489" w:type="dxa"/>
            <w:vAlign w:val="center"/>
          </w:tcPr>
          <w:p w14:paraId="51686F8E" w14:textId="47FBAF0A" w:rsidR="00D40AAC" w:rsidRPr="007457D4" w:rsidRDefault="009718F1" w:rsidP="00553DCF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13</w:t>
            </w:r>
            <w:r w:rsidR="00A05CD5" w:rsidRPr="00A05CD5">
              <w:rPr>
                <w:rFonts w:asciiTheme="minorHAnsi" w:hAnsiTheme="minorHAnsi"/>
                <w:sz w:val="20"/>
                <w:szCs w:val="20"/>
                <w:vertAlign w:val="superscript"/>
              </w:rPr>
              <w:t>th</w:t>
            </w:r>
            <w:r w:rsidR="00D40AA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December</w:t>
            </w:r>
            <w:r w:rsidR="00D40AAC">
              <w:rPr>
                <w:rFonts w:asciiTheme="minorHAnsi" w:hAnsiTheme="minorHAnsi"/>
                <w:sz w:val="20"/>
                <w:szCs w:val="20"/>
              </w:rPr>
              <w:t>, 202</w:t>
            </w: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909" w:type="dxa"/>
            <w:vAlign w:val="center"/>
          </w:tcPr>
          <w:p w14:paraId="2E8C89EE" w14:textId="77777777" w:rsidR="00D40AAC" w:rsidRPr="005336F2" w:rsidRDefault="00D40AAC" w:rsidP="00553DC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336F2">
              <w:rPr>
                <w:rFonts w:asciiTheme="minorHAnsi" w:hAnsiTheme="minorHAnsi"/>
                <w:b/>
                <w:sz w:val="20"/>
                <w:szCs w:val="20"/>
              </w:rPr>
              <w:t>Version</w:t>
            </w:r>
          </w:p>
        </w:tc>
        <w:tc>
          <w:tcPr>
            <w:tcW w:w="445" w:type="dxa"/>
            <w:vAlign w:val="center"/>
          </w:tcPr>
          <w:p w14:paraId="60944627" w14:textId="77777777" w:rsidR="00D40AAC" w:rsidRPr="007457D4" w:rsidRDefault="00D40AAC" w:rsidP="00553DCF">
            <w:pPr>
              <w:rPr>
                <w:rFonts w:asciiTheme="minorHAnsi" w:hAnsiTheme="minorHAnsi"/>
                <w:sz w:val="20"/>
                <w:szCs w:val="20"/>
              </w:rPr>
            </w:pPr>
            <w:r w:rsidRPr="007457D4">
              <w:rPr>
                <w:rFonts w:asciiTheme="minorHAnsi" w:hAnsiTheme="minorHAnsi"/>
                <w:sz w:val="20"/>
                <w:szCs w:val="20"/>
              </w:rPr>
              <w:t>V</w:t>
            </w: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7363" w:type="dxa"/>
            <w:shd w:val="clear" w:color="auto" w:fill="FDE9D9" w:themeFill="accent6" w:themeFillTint="33"/>
            <w:vAlign w:val="center"/>
          </w:tcPr>
          <w:p w14:paraId="33542614" w14:textId="77777777" w:rsidR="00D40AAC" w:rsidRPr="00997832" w:rsidRDefault="00D40AAC" w:rsidP="00553DCF">
            <w:pPr>
              <w:rPr>
                <w:rFonts w:asciiTheme="minorHAnsi" w:hAnsiTheme="minorHAnsi"/>
                <w:b/>
                <w:i/>
                <w:sz w:val="28"/>
                <w:szCs w:val="28"/>
                <w:u w:val="single"/>
              </w:rPr>
            </w:pPr>
            <w:r w:rsidRPr="00997832">
              <w:rPr>
                <w:rFonts w:asciiTheme="minorHAnsi" w:hAnsiTheme="minorHAnsi"/>
                <w:b/>
                <w:i/>
                <w:color w:val="FF0000"/>
                <w:sz w:val="28"/>
                <w:szCs w:val="28"/>
                <w:u w:val="single"/>
              </w:rPr>
              <w:t xml:space="preserve">Copy of this FBN to be sent to </w:t>
            </w:r>
            <w:proofErr w:type="gramStart"/>
            <w:r w:rsidRPr="00997832">
              <w:rPr>
                <w:rFonts w:asciiTheme="minorHAnsi" w:hAnsiTheme="minorHAnsi"/>
                <w:b/>
                <w:i/>
                <w:color w:val="FF0000"/>
                <w:sz w:val="28"/>
                <w:szCs w:val="28"/>
                <w:u w:val="single"/>
              </w:rPr>
              <w:t>DA ,</w:t>
            </w:r>
            <w:proofErr w:type="gramEnd"/>
            <w:r w:rsidRPr="00997832">
              <w:rPr>
                <w:rFonts w:asciiTheme="minorHAnsi" w:hAnsiTheme="minorHAnsi"/>
                <w:b/>
                <w:i/>
                <w:color w:val="FF0000"/>
                <w:sz w:val="28"/>
                <w:szCs w:val="28"/>
                <w:u w:val="single"/>
              </w:rPr>
              <w:t xml:space="preserve"> QC , PPH team.</w:t>
            </w:r>
          </w:p>
        </w:tc>
      </w:tr>
    </w:tbl>
    <w:p w14:paraId="0E48A997" w14:textId="77777777" w:rsidR="0056010C" w:rsidRDefault="0056010C"/>
    <w:tbl>
      <w:tblPr>
        <w:tblW w:w="10980" w:type="dxa"/>
        <w:tblInd w:w="-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36"/>
        <w:gridCol w:w="2038"/>
        <w:gridCol w:w="1641"/>
        <w:gridCol w:w="1817"/>
        <w:gridCol w:w="429"/>
        <w:gridCol w:w="104"/>
        <w:gridCol w:w="325"/>
        <w:gridCol w:w="429"/>
        <w:gridCol w:w="429"/>
        <w:gridCol w:w="23"/>
        <w:gridCol w:w="809"/>
      </w:tblGrid>
      <w:tr w:rsidR="00DC58B6" w:rsidRPr="00BC044F" w14:paraId="65B5FA08" w14:textId="77777777" w:rsidTr="009718F1">
        <w:trPr>
          <w:trHeight w:val="307"/>
        </w:trPr>
        <w:tc>
          <w:tcPr>
            <w:tcW w:w="3488" w:type="dxa"/>
            <w:vAlign w:val="center"/>
          </w:tcPr>
          <w:p w14:paraId="149ECC11" w14:textId="77777777" w:rsidR="00DC58B6" w:rsidRPr="0056010C" w:rsidRDefault="00DC58B6" w:rsidP="00BC0E62">
            <w:pPr>
              <w:rPr>
                <w:rFonts w:asciiTheme="minorHAnsi" w:hAnsiTheme="minorHAnsi" w:cs="Arial"/>
                <w:b/>
                <w:i/>
                <w:caps/>
                <w:color w:val="000000" w:themeColor="text1"/>
                <w:sz w:val="20"/>
                <w:szCs w:val="20"/>
                <w:u w:val="single"/>
              </w:rPr>
            </w:pPr>
            <w:r w:rsidRPr="0056010C">
              <w:rPr>
                <w:rFonts w:asciiTheme="minorHAnsi" w:hAnsiTheme="minorHAnsi" w:cs="Arial"/>
                <w:b/>
                <w:i/>
                <w:color w:val="000000" w:themeColor="text1"/>
                <w:sz w:val="20"/>
                <w:szCs w:val="20"/>
                <w:u w:val="single"/>
              </w:rPr>
              <w:t>NAME OF THE PROJECT</w:t>
            </w:r>
          </w:p>
        </w:tc>
        <w:tc>
          <w:tcPr>
            <w:tcW w:w="2242" w:type="dxa"/>
            <w:vAlign w:val="center"/>
          </w:tcPr>
          <w:p w14:paraId="2B076339" w14:textId="5877A514" w:rsidR="00DC58B6" w:rsidRPr="0056010C" w:rsidRDefault="009718F1" w:rsidP="00BC0E62">
            <w:pP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  <w:t>Gramin</w:t>
            </w:r>
          </w:p>
        </w:tc>
        <w:tc>
          <w:tcPr>
            <w:tcW w:w="1830" w:type="dxa"/>
          </w:tcPr>
          <w:p w14:paraId="55763A47" w14:textId="77777777" w:rsidR="00DC58B6" w:rsidRPr="0056010C" w:rsidRDefault="00DC58B6" w:rsidP="00BC0E62">
            <w:pPr>
              <w:rPr>
                <w:rFonts w:asciiTheme="minorHAnsi" w:hAnsiTheme="minorHAnsi" w:cs="Arial"/>
                <w:b/>
                <w:i/>
                <w:caps/>
                <w:color w:val="000000" w:themeColor="text1"/>
                <w:sz w:val="20"/>
                <w:szCs w:val="20"/>
                <w:u w:val="single"/>
              </w:rPr>
            </w:pPr>
            <w:r w:rsidRPr="0056010C">
              <w:rPr>
                <w:rFonts w:asciiTheme="minorHAnsi" w:hAnsiTheme="minorHAnsi" w:cs="Arial"/>
                <w:b/>
                <w:i/>
                <w:color w:val="000000" w:themeColor="text1"/>
                <w:sz w:val="20"/>
                <w:szCs w:val="20"/>
                <w:u w:val="single"/>
              </w:rPr>
              <w:t>Job no#</w:t>
            </w:r>
          </w:p>
        </w:tc>
        <w:tc>
          <w:tcPr>
            <w:tcW w:w="483" w:type="dxa"/>
          </w:tcPr>
          <w:p w14:paraId="33A694F4" w14:textId="4417D7E4" w:rsidR="00DC58B6" w:rsidRPr="0056010C" w:rsidRDefault="00D07AE3" w:rsidP="0076778F">
            <w:pP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Style w:val="ui-provider"/>
              </w:rPr>
              <w:t>YA.0273.00032.001</w:t>
            </w:r>
          </w:p>
        </w:tc>
        <w:tc>
          <w:tcPr>
            <w:tcW w:w="484" w:type="dxa"/>
          </w:tcPr>
          <w:p w14:paraId="18AD2258" w14:textId="77777777" w:rsidR="00DC58B6" w:rsidRPr="0056010C" w:rsidRDefault="00DC58B6" w:rsidP="00BC0E62">
            <w:pP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484" w:type="dxa"/>
            <w:gridSpan w:val="2"/>
          </w:tcPr>
          <w:p w14:paraId="450B4B4E" w14:textId="77777777" w:rsidR="00DC58B6" w:rsidRPr="0056010C" w:rsidRDefault="00DC58B6" w:rsidP="00BC0E62">
            <w:pP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484" w:type="dxa"/>
          </w:tcPr>
          <w:p w14:paraId="5D54D829" w14:textId="77777777" w:rsidR="00DC58B6" w:rsidRPr="0056010C" w:rsidRDefault="00DC58B6" w:rsidP="00BC0E62">
            <w:pP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484" w:type="dxa"/>
          </w:tcPr>
          <w:p w14:paraId="1AF57B28" w14:textId="77777777" w:rsidR="00DC58B6" w:rsidRPr="0056010C" w:rsidRDefault="00DC58B6" w:rsidP="00BC0E62">
            <w:pP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001" w:type="dxa"/>
            <w:gridSpan w:val="2"/>
          </w:tcPr>
          <w:p w14:paraId="56827456" w14:textId="77777777" w:rsidR="00DC58B6" w:rsidRPr="0056010C" w:rsidRDefault="00DC58B6" w:rsidP="00BC0E62">
            <w:pP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957667" w:rsidRPr="009965CA" w14:paraId="1653C94B" w14:textId="77777777" w:rsidTr="009718F1">
        <w:trPr>
          <w:trHeight w:val="307"/>
        </w:trPr>
        <w:tc>
          <w:tcPr>
            <w:tcW w:w="3488" w:type="dxa"/>
            <w:vAlign w:val="center"/>
          </w:tcPr>
          <w:p w14:paraId="1145E93D" w14:textId="77777777" w:rsidR="004C0A61" w:rsidRPr="0056010C" w:rsidRDefault="005068AD" w:rsidP="00BC0E62">
            <w:pPr>
              <w:rPr>
                <w:rFonts w:asciiTheme="minorHAnsi" w:hAnsiTheme="minorHAnsi" w:cs="Arial"/>
                <w:b/>
                <w:i/>
                <w:caps/>
                <w:color w:val="000000" w:themeColor="text1"/>
                <w:sz w:val="20"/>
                <w:szCs w:val="20"/>
                <w:u w:val="single"/>
              </w:rPr>
            </w:pPr>
            <w:r w:rsidRPr="0056010C">
              <w:rPr>
                <w:rFonts w:asciiTheme="minorHAnsi" w:hAnsiTheme="minorHAnsi" w:cs="Arial"/>
                <w:b/>
                <w:i/>
                <w:color w:val="000000" w:themeColor="text1"/>
                <w:sz w:val="20"/>
                <w:szCs w:val="20"/>
                <w:u w:val="single"/>
              </w:rPr>
              <w:t>HH or Non HH</w:t>
            </w:r>
            <w:r w:rsidR="00806122" w:rsidRPr="0056010C">
              <w:rPr>
                <w:rFonts w:asciiTheme="minorHAnsi" w:hAnsiTheme="minorHAnsi" w:cs="Arial"/>
                <w:b/>
                <w:i/>
                <w:caps/>
                <w:color w:val="000000" w:themeColor="text1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421184F4" w14:textId="77777777" w:rsidR="004C0A61" w:rsidRPr="0056010C" w:rsidRDefault="000950B9" w:rsidP="00BC0E62">
            <w:pP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  <w:t xml:space="preserve"> Non HH</w:t>
            </w:r>
          </w:p>
        </w:tc>
        <w:tc>
          <w:tcPr>
            <w:tcW w:w="1830" w:type="dxa"/>
          </w:tcPr>
          <w:p w14:paraId="35265C88" w14:textId="77777777" w:rsidR="004C0A61" w:rsidRPr="0056010C" w:rsidRDefault="005068AD" w:rsidP="00BC0E62">
            <w:pPr>
              <w:rPr>
                <w:rFonts w:asciiTheme="minorHAnsi" w:hAnsiTheme="minorHAnsi" w:cs="Arial"/>
                <w:b/>
                <w:i/>
                <w:caps/>
                <w:color w:val="000000" w:themeColor="text1"/>
                <w:sz w:val="20"/>
                <w:szCs w:val="20"/>
                <w:u w:val="single"/>
              </w:rPr>
            </w:pPr>
            <w:r w:rsidRPr="0056010C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>Product Category</w:t>
            </w:r>
          </w:p>
        </w:tc>
        <w:tc>
          <w:tcPr>
            <w:tcW w:w="3420" w:type="dxa"/>
            <w:gridSpan w:val="8"/>
          </w:tcPr>
          <w:p w14:paraId="1BB8A9B8" w14:textId="7FA6BF46" w:rsidR="004C0A61" w:rsidRPr="0056010C" w:rsidRDefault="009718F1" w:rsidP="00BC0E62">
            <w:pP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  <w:t>General Insurance</w:t>
            </w:r>
          </w:p>
        </w:tc>
      </w:tr>
      <w:tr w:rsidR="00806122" w:rsidRPr="009965CA" w14:paraId="5E26527E" w14:textId="77777777" w:rsidTr="009718F1">
        <w:trPr>
          <w:trHeight w:val="307"/>
        </w:trPr>
        <w:tc>
          <w:tcPr>
            <w:tcW w:w="3488" w:type="dxa"/>
            <w:vAlign w:val="center"/>
          </w:tcPr>
          <w:p w14:paraId="275E06BB" w14:textId="77777777" w:rsidR="00806122" w:rsidRPr="0056010C" w:rsidRDefault="00806122" w:rsidP="00BC0E62">
            <w:pPr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</w:pPr>
            <w:proofErr w:type="spellStart"/>
            <w:r w:rsidRPr="0056010C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>Adhoc</w:t>
            </w:r>
            <w:proofErr w:type="spellEnd"/>
            <w:r w:rsidR="007C12F8" w:rsidRPr="0056010C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Pr="0056010C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>/</w:t>
            </w:r>
            <w:r w:rsidR="00D46EF8" w:rsidRPr="0056010C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Pr="0056010C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>Track</w:t>
            </w:r>
          </w:p>
        </w:tc>
        <w:tc>
          <w:tcPr>
            <w:tcW w:w="2242" w:type="dxa"/>
            <w:vAlign w:val="center"/>
          </w:tcPr>
          <w:p w14:paraId="5D350E85" w14:textId="62895A1A" w:rsidR="00806122" w:rsidRPr="0056010C" w:rsidRDefault="00684AC4" w:rsidP="00BC0E62">
            <w:pP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  <w:proofErr w:type="spellStart"/>
            <w: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  <w:t>Adhoc</w:t>
            </w:r>
            <w:proofErr w:type="spellEnd"/>
          </w:p>
        </w:tc>
        <w:tc>
          <w:tcPr>
            <w:tcW w:w="4277" w:type="dxa"/>
            <w:gridSpan w:val="8"/>
          </w:tcPr>
          <w:p w14:paraId="577AF54F" w14:textId="41DA418D" w:rsidR="00806122" w:rsidRPr="0056010C" w:rsidRDefault="0047786E" w:rsidP="00BC0E62">
            <w:pPr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</w:pPr>
            <w:r w:rsidRPr="0056010C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>If Trac</w:t>
            </w:r>
            <w:r w:rsidR="00B15DD1" w:rsidRPr="0056010C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>k</w:t>
            </w:r>
            <w:r w:rsidR="00806122" w:rsidRPr="0056010C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 xml:space="preserve"> (</w:t>
            </w:r>
            <w:r w:rsidR="009965CA" w:rsidRPr="0056010C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 xml:space="preserve">Total </w:t>
            </w:r>
            <w:r w:rsidR="00285189" w:rsidRPr="0056010C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>Number. of</w:t>
            </w:r>
            <w:r w:rsidR="00806122" w:rsidRPr="0056010C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 xml:space="preserve"> wave)</w:t>
            </w:r>
            <w:r w:rsidR="007457D4" w:rsidRPr="0056010C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 xml:space="preserve">: </w:t>
            </w:r>
          </w:p>
        </w:tc>
        <w:tc>
          <w:tcPr>
            <w:tcW w:w="973" w:type="dxa"/>
          </w:tcPr>
          <w:p w14:paraId="2321AE3E" w14:textId="77777777" w:rsidR="00806122" w:rsidRPr="0056010C" w:rsidRDefault="00806122" w:rsidP="00BC0E62">
            <w:pP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7457D4" w:rsidRPr="009965CA" w14:paraId="077E77EE" w14:textId="77777777" w:rsidTr="009718F1">
        <w:trPr>
          <w:trHeight w:val="307"/>
        </w:trPr>
        <w:tc>
          <w:tcPr>
            <w:tcW w:w="3488" w:type="dxa"/>
            <w:vAlign w:val="center"/>
          </w:tcPr>
          <w:p w14:paraId="7F37A108" w14:textId="77777777" w:rsidR="007457D4" w:rsidRPr="0056010C" w:rsidRDefault="007457D4" w:rsidP="00BC0E62">
            <w:pPr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</w:pPr>
            <w:r w:rsidRPr="0056010C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>CAPI / PAPI</w:t>
            </w:r>
          </w:p>
        </w:tc>
        <w:tc>
          <w:tcPr>
            <w:tcW w:w="2242" w:type="dxa"/>
            <w:vAlign w:val="center"/>
          </w:tcPr>
          <w:p w14:paraId="1429BA60" w14:textId="77777777" w:rsidR="007457D4" w:rsidRPr="0056010C" w:rsidRDefault="009D5BD5" w:rsidP="00BC0E62">
            <w:pP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  <w:t>CAPI</w:t>
            </w:r>
          </w:p>
        </w:tc>
        <w:tc>
          <w:tcPr>
            <w:tcW w:w="4277" w:type="dxa"/>
            <w:gridSpan w:val="8"/>
          </w:tcPr>
          <w:p w14:paraId="1FDFC221" w14:textId="58CF5ACB" w:rsidR="007457D4" w:rsidRPr="0056010C" w:rsidRDefault="002655C0" w:rsidP="00BC0E62">
            <w:pPr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</w:pPr>
            <w:r w:rsidRPr="0056010C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 xml:space="preserve">If Track (mention frequency of </w:t>
            </w:r>
            <w:r w:rsidR="00285189" w:rsidRPr="0056010C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>wave)</w:t>
            </w:r>
          </w:p>
        </w:tc>
        <w:tc>
          <w:tcPr>
            <w:tcW w:w="973" w:type="dxa"/>
          </w:tcPr>
          <w:p w14:paraId="662729E1" w14:textId="77777777" w:rsidR="007457D4" w:rsidRPr="0056010C" w:rsidRDefault="007457D4" w:rsidP="00BC0E62">
            <w:pP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BC0E62" w:rsidRPr="009965CA" w14:paraId="704D2055" w14:textId="77777777" w:rsidTr="009718F1">
        <w:trPr>
          <w:trHeight w:val="269"/>
        </w:trPr>
        <w:tc>
          <w:tcPr>
            <w:tcW w:w="3488" w:type="dxa"/>
            <w:vAlign w:val="center"/>
          </w:tcPr>
          <w:p w14:paraId="19CB9B1D" w14:textId="77777777" w:rsidR="006B2B33" w:rsidRPr="0056010C" w:rsidRDefault="006B2B33" w:rsidP="00BC0E62">
            <w:pPr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</w:pPr>
            <w:r w:rsidRPr="0056010C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 xml:space="preserve">PM Executive In charge </w:t>
            </w:r>
            <w:r w:rsidR="00EB499B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14:paraId="330A5D1C" w14:textId="1FBC5E18" w:rsidR="006B2B33" w:rsidRPr="0056010C" w:rsidRDefault="009718F1" w:rsidP="0076778F">
            <w:pP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  <w:t>Dishant Kumar</w:t>
            </w:r>
          </w:p>
        </w:tc>
        <w:tc>
          <w:tcPr>
            <w:tcW w:w="2908" w:type="dxa"/>
            <w:gridSpan w:val="4"/>
            <w:vAlign w:val="center"/>
          </w:tcPr>
          <w:p w14:paraId="2FA2D024" w14:textId="77777777" w:rsidR="006B2B33" w:rsidRPr="0056010C" w:rsidRDefault="005068AD" w:rsidP="00BC0E62">
            <w:pPr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</w:pPr>
            <w:r w:rsidRPr="0056010C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>PM Manager In charge</w:t>
            </w:r>
          </w:p>
        </w:tc>
        <w:tc>
          <w:tcPr>
            <w:tcW w:w="2342" w:type="dxa"/>
            <w:gridSpan w:val="5"/>
            <w:vAlign w:val="center"/>
          </w:tcPr>
          <w:p w14:paraId="1417CE2C" w14:textId="5E1643BA" w:rsidR="006B2B33" w:rsidRPr="0056010C" w:rsidRDefault="00D07AE3" w:rsidP="00EE6F4D">
            <w:pP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  <w:t>Dishant Kumar</w:t>
            </w:r>
          </w:p>
        </w:tc>
      </w:tr>
      <w:tr w:rsidR="00BC0E62" w:rsidRPr="009965CA" w14:paraId="72D8FBDA" w14:textId="77777777" w:rsidTr="009718F1">
        <w:trPr>
          <w:trHeight w:val="317"/>
        </w:trPr>
        <w:tc>
          <w:tcPr>
            <w:tcW w:w="3488" w:type="dxa"/>
            <w:vAlign w:val="center"/>
          </w:tcPr>
          <w:p w14:paraId="59DE5F7A" w14:textId="77777777" w:rsidR="006B2B33" w:rsidRPr="0056010C" w:rsidRDefault="005068AD" w:rsidP="00BC0E62">
            <w:pPr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</w:pPr>
            <w:r w:rsidRPr="0056010C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>CIPD Executive In charge</w:t>
            </w:r>
          </w:p>
        </w:tc>
        <w:tc>
          <w:tcPr>
            <w:tcW w:w="2242" w:type="dxa"/>
            <w:vAlign w:val="center"/>
          </w:tcPr>
          <w:p w14:paraId="4301BC3D" w14:textId="77777777" w:rsidR="006B2B33" w:rsidRPr="0056010C" w:rsidRDefault="006B2B33" w:rsidP="009D5BD5">
            <w:pP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908" w:type="dxa"/>
            <w:gridSpan w:val="4"/>
            <w:vAlign w:val="center"/>
          </w:tcPr>
          <w:p w14:paraId="349F3FBC" w14:textId="77777777" w:rsidR="006B2B33" w:rsidRPr="0056010C" w:rsidRDefault="005068AD" w:rsidP="00BC0E62">
            <w:pPr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</w:pPr>
            <w:r w:rsidRPr="0056010C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>CIPD Manager In charge</w:t>
            </w:r>
          </w:p>
        </w:tc>
        <w:tc>
          <w:tcPr>
            <w:tcW w:w="2342" w:type="dxa"/>
            <w:gridSpan w:val="5"/>
            <w:vAlign w:val="center"/>
          </w:tcPr>
          <w:p w14:paraId="5C5CE563" w14:textId="77777777" w:rsidR="006B2B33" w:rsidRPr="0056010C" w:rsidRDefault="006B2B33" w:rsidP="00956ADA">
            <w:pP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BC0E62" w:rsidRPr="00A53BDB" w14:paraId="2AC00525" w14:textId="77777777" w:rsidTr="009718F1">
        <w:trPr>
          <w:trHeight w:val="317"/>
        </w:trPr>
        <w:tc>
          <w:tcPr>
            <w:tcW w:w="3488" w:type="dxa"/>
            <w:vAlign w:val="center"/>
          </w:tcPr>
          <w:p w14:paraId="0942C1D3" w14:textId="77777777" w:rsidR="00B65B85" w:rsidRPr="0056010C" w:rsidRDefault="005068AD" w:rsidP="00BC0E62">
            <w:pPr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</w:pPr>
            <w:r w:rsidRPr="0056010C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>CS Executive In charge</w:t>
            </w:r>
          </w:p>
        </w:tc>
        <w:tc>
          <w:tcPr>
            <w:tcW w:w="2242" w:type="dxa"/>
            <w:vAlign w:val="center"/>
          </w:tcPr>
          <w:p w14:paraId="61127738" w14:textId="171150B0" w:rsidR="00B65B85" w:rsidRPr="0076778F" w:rsidRDefault="009718F1" w:rsidP="0076778F">
            <w:pPr>
              <w:rPr>
                <w:rFonts w:ascii="Calibri" w:hAnsi="Calibri" w:cs="Calibri"/>
                <w:color w:val="000000"/>
                <w:sz w:val="24"/>
              </w:rPr>
            </w:pPr>
            <w:r w:rsidRPr="009718F1"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  <w:t>Srivatsan Govindarajan</w:t>
            </w:r>
          </w:p>
        </w:tc>
        <w:tc>
          <w:tcPr>
            <w:tcW w:w="2908" w:type="dxa"/>
            <w:gridSpan w:val="4"/>
            <w:vAlign w:val="center"/>
          </w:tcPr>
          <w:p w14:paraId="1C7488B2" w14:textId="77777777" w:rsidR="00B65B85" w:rsidRPr="0056010C" w:rsidRDefault="005068AD" w:rsidP="00BC0E62">
            <w:pPr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</w:pPr>
            <w:r w:rsidRPr="0056010C">
              <w:rPr>
                <w:rFonts w:asciiTheme="minorHAnsi" w:hAnsiTheme="minorHAnsi"/>
                <w:b/>
                <w:i/>
                <w:color w:val="000000" w:themeColor="text1"/>
                <w:sz w:val="20"/>
                <w:szCs w:val="20"/>
                <w:u w:val="single"/>
              </w:rPr>
              <w:t>CS Manager In charge</w:t>
            </w:r>
          </w:p>
        </w:tc>
        <w:tc>
          <w:tcPr>
            <w:tcW w:w="2342" w:type="dxa"/>
            <w:gridSpan w:val="5"/>
            <w:vAlign w:val="center"/>
          </w:tcPr>
          <w:p w14:paraId="3DACD6FA" w14:textId="1ADDCEF1" w:rsidR="00B65B85" w:rsidRPr="0076778F" w:rsidRDefault="009718F1" w:rsidP="00BC0E62">
            <w:pPr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  <w:t>Malvika Tuli</w:t>
            </w:r>
          </w:p>
        </w:tc>
      </w:tr>
    </w:tbl>
    <w:p w14:paraId="23922B7E" w14:textId="77777777" w:rsidR="0056010C" w:rsidRDefault="0056010C"/>
    <w:tbl>
      <w:tblPr>
        <w:tblStyle w:val="TableGrid"/>
        <w:tblW w:w="1098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2684"/>
        <w:gridCol w:w="2375"/>
        <w:gridCol w:w="2460"/>
        <w:gridCol w:w="3461"/>
      </w:tblGrid>
      <w:tr w:rsidR="004F5D96" w:rsidRPr="00A53BDB" w14:paraId="15D0C327" w14:textId="77777777" w:rsidTr="00F41600">
        <w:tc>
          <w:tcPr>
            <w:tcW w:w="10980" w:type="dxa"/>
            <w:gridSpan w:val="4"/>
            <w:shd w:val="clear" w:color="auto" w:fill="FDE9D9" w:themeFill="accent6" w:themeFillTint="33"/>
          </w:tcPr>
          <w:p w14:paraId="399B4C74" w14:textId="77777777" w:rsidR="004F5D96" w:rsidRPr="009D5BD5" w:rsidRDefault="004F5D96" w:rsidP="000E093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D5BD5">
              <w:rPr>
                <w:rFonts w:asciiTheme="minorHAnsi" w:hAnsiTheme="minorHAnsi"/>
                <w:b/>
                <w:sz w:val="24"/>
              </w:rPr>
              <w:t xml:space="preserve">Target Respondent </w:t>
            </w:r>
          </w:p>
        </w:tc>
      </w:tr>
      <w:tr w:rsidR="004F5D96" w:rsidRPr="00A53BDB" w14:paraId="71107257" w14:textId="77777777" w:rsidTr="00F41600">
        <w:tc>
          <w:tcPr>
            <w:tcW w:w="10980" w:type="dxa"/>
            <w:gridSpan w:val="4"/>
          </w:tcPr>
          <w:p w14:paraId="04DB6DD0" w14:textId="77777777" w:rsidR="00516734" w:rsidRPr="009D5BD5" w:rsidRDefault="00516734" w:rsidP="003C7F41">
            <w:pPr>
              <w:pStyle w:val="ListParagraph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</w:tr>
      <w:tr w:rsidR="00ED5832" w:rsidRPr="00A53BDB" w14:paraId="70418438" w14:textId="77777777" w:rsidTr="00F41600">
        <w:tc>
          <w:tcPr>
            <w:tcW w:w="2684" w:type="dxa"/>
          </w:tcPr>
          <w:p w14:paraId="1EFF7323" w14:textId="77777777" w:rsidR="004F5D96" w:rsidRPr="005336F2" w:rsidRDefault="004F5D96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Working Status </w:t>
            </w:r>
          </w:p>
        </w:tc>
        <w:tc>
          <w:tcPr>
            <w:tcW w:w="2375" w:type="dxa"/>
          </w:tcPr>
          <w:p w14:paraId="48F0BF2F" w14:textId="77777777" w:rsidR="004F5D96" w:rsidRPr="005336F2" w:rsidRDefault="0091094B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NA</w:t>
            </w:r>
          </w:p>
        </w:tc>
        <w:tc>
          <w:tcPr>
            <w:tcW w:w="2460" w:type="dxa"/>
          </w:tcPr>
          <w:p w14:paraId="56E35420" w14:textId="77777777" w:rsidR="004F5D96" w:rsidRPr="00A53BDB" w:rsidRDefault="004F5D96" w:rsidP="00BC0E62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5336F2">
              <w:rPr>
                <w:rFonts w:asciiTheme="minorHAnsi" w:hAnsiTheme="minorHAnsi"/>
                <w:b/>
                <w:sz w:val="20"/>
                <w:szCs w:val="20"/>
              </w:rPr>
              <w:t xml:space="preserve">Category </w:t>
            </w:r>
            <w:r w:rsidR="0056010C" w:rsidRPr="005336F2">
              <w:rPr>
                <w:rFonts w:asciiTheme="minorHAnsi" w:hAnsiTheme="minorHAnsi"/>
                <w:b/>
                <w:sz w:val="20"/>
                <w:szCs w:val="20"/>
              </w:rPr>
              <w:t>User ship</w:t>
            </w:r>
          </w:p>
        </w:tc>
        <w:tc>
          <w:tcPr>
            <w:tcW w:w="3461" w:type="dxa"/>
          </w:tcPr>
          <w:p w14:paraId="4ACB31C7" w14:textId="32FABCBA" w:rsidR="004F5D96" w:rsidRPr="006D4329" w:rsidRDefault="009718F1" w:rsidP="0091094B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Dvara</w:t>
            </w:r>
            <w:proofErr w:type="spellEnd"/>
            <w:r>
              <w:rPr>
                <w:rFonts w:ascii="Calibri" w:hAnsi="Calibri" w:cs="Calibri"/>
              </w:rPr>
              <w:t xml:space="preserve"> KGF’s loan users</w:t>
            </w:r>
          </w:p>
        </w:tc>
      </w:tr>
      <w:tr w:rsidR="00ED5832" w:rsidRPr="00A53BDB" w14:paraId="37C1600A" w14:textId="77777777" w:rsidTr="00F41600">
        <w:tc>
          <w:tcPr>
            <w:tcW w:w="2684" w:type="dxa"/>
          </w:tcPr>
          <w:p w14:paraId="1C7A4BE3" w14:textId="77777777" w:rsidR="004F5D96" w:rsidRPr="005336F2" w:rsidRDefault="004F5D96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336F2">
              <w:rPr>
                <w:rFonts w:asciiTheme="minorHAnsi" w:hAnsiTheme="minorHAnsi"/>
                <w:b/>
                <w:sz w:val="20"/>
                <w:szCs w:val="20"/>
              </w:rPr>
              <w:t xml:space="preserve">Brand </w:t>
            </w:r>
            <w:r w:rsidR="003C7F41" w:rsidRPr="0056010C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User ship</w:t>
            </w:r>
          </w:p>
        </w:tc>
        <w:tc>
          <w:tcPr>
            <w:tcW w:w="2375" w:type="dxa"/>
          </w:tcPr>
          <w:p w14:paraId="1ABDFA8A" w14:textId="77777777" w:rsidR="004F5D96" w:rsidRPr="001F70BD" w:rsidRDefault="004F5D96" w:rsidP="001F70BD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460" w:type="dxa"/>
          </w:tcPr>
          <w:p w14:paraId="05414705" w14:textId="77777777" w:rsidR="004F5D96" w:rsidRPr="00F630D4" w:rsidRDefault="004F5D96" w:rsidP="00BC0E62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5336F2">
              <w:rPr>
                <w:rFonts w:asciiTheme="minorHAnsi" w:hAnsiTheme="minorHAnsi"/>
                <w:b/>
                <w:sz w:val="20"/>
                <w:szCs w:val="20"/>
              </w:rPr>
              <w:t>SEC of respondent</w:t>
            </w:r>
          </w:p>
        </w:tc>
        <w:tc>
          <w:tcPr>
            <w:tcW w:w="3461" w:type="dxa"/>
          </w:tcPr>
          <w:p w14:paraId="344E37D9" w14:textId="77777777" w:rsidR="004F5D96" w:rsidRPr="00F630D4" w:rsidRDefault="00EB499B" w:rsidP="00BC0E62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SEC A/B</w:t>
            </w:r>
          </w:p>
        </w:tc>
      </w:tr>
      <w:tr w:rsidR="00ED5832" w:rsidRPr="00A53BDB" w14:paraId="2212804A" w14:textId="77777777" w:rsidTr="00F41600">
        <w:tc>
          <w:tcPr>
            <w:tcW w:w="2684" w:type="dxa"/>
          </w:tcPr>
          <w:p w14:paraId="108E422B" w14:textId="77777777" w:rsidR="004F5D96" w:rsidRPr="005336F2" w:rsidRDefault="004F5D96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336F2">
              <w:rPr>
                <w:rFonts w:asciiTheme="minorHAnsi" w:hAnsiTheme="minorHAnsi"/>
                <w:b/>
                <w:sz w:val="20"/>
                <w:szCs w:val="20"/>
              </w:rPr>
              <w:t>Age of respondent</w:t>
            </w:r>
          </w:p>
        </w:tc>
        <w:tc>
          <w:tcPr>
            <w:tcW w:w="2375" w:type="dxa"/>
          </w:tcPr>
          <w:p w14:paraId="3C8D19A1" w14:textId="0AF82507" w:rsidR="004F5D96" w:rsidRPr="005336F2" w:rsidRDefault="00783FDF" w:rsidP="0076778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Above </w:t>
            </w:r>
            <w:r w:rsidR="009718F1">
              <w:rPr>
                <w:rFonts w:asciiTheme="minorHAnsi" w:hAnsiTheme="minorHAnsi"/>
                <w:b/>
                <w:sz w:val="20"/>
                <w:szCs w:val="20"/>
              </w:rPr>
              <w:t>18</w:t>
            </w:r>
            <w:r w:rsidR="0091094B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to </w:t>
            </w:r>
            <w:r w:rsidR="009718F1">
              <w:rPr>
                <w:rFonts w:asciiTheme="minorHAnsi" w:hAnsiTheme="minorHAnsi"/>
                <w:b/>
                <w:sz w:val="20"/>
                <w:szCs w:val="20"/>
              </w:rPr>
              <w:t>60+</w:t>
            </w:r>
            <w:r w:rsidR="001E1DF9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91094B">
              <w:rPr>
                <w:rFonts w:asciiTheme="minorHAnsi" w:hAnsiTheme="minorHAnsi"/>
                <w:b/>
                <w:sz w:val="20"/>
                <w:szCs w:val="20"/>
              </w:rPr>
              <w:t>years</w:t>
            </w:r>
          </w:p>
        </w:tc>
        <w:tc>
          <w:tcPr>
            <w:tcW w:w="2460" w:type="dxa"/>
          </w:tcPr>
          <w:p w14:paraId="0C1CFD33" w14:textId="77777777" w:rsidR="004F5D96" w:rsidRPr="00A53BDB" w:rsidRDefault="004F5D96" w:rsidP="00BC0E62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5336F2">
              <w:rPr>
                <w:rFonts w:asciiTheme="minorHAnsi" w:hAnsiTheme="minorHAnsi"/>
                <w:b/>
                <w:sz w:val="20"/>
                <w:szCs w:val="20"/>
              </w:rPr>
              <w:t>Gender</w:t>
            </w:r>
          </w:p>
        </w:tc>
        <w:tc>
          <w:tcPr>
            <w:tcW w:w="3461" w:type="dxa"/>
          </w:tcPr>
          <w:p w14:paraId="4F2A3A7C" w14:textId="77777777" w:rsidR="004F5D96" w:rsidRPr="00A53BDB" w:rsidRDefault="00EB499B" w:rsidP="00BC0E62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Male &amp; Female </w:t>
            </w:r>
          </w:p>
        </w:tc>
      </w:tr>
      <w:tr w:rsidR="004F5D96" w:rsidRPr="00A53BDB" w14:paraId="65AD06FA" w14:textId="77777777" w:rsidTr="00F41600">
        <w:tc>
          <w:tcPr>
            <w:tcW w:w="10980" w:type="dxa"/>
            <w:gridSpan w:val="4"/>
            <w:tcBorders>
              <w:bottom w:val="single" w:sz="4" w:space="0" w:color="auto"/>
            </w:tcBorders>
          </w:tcPr>
          <w:p w14:paraId="3AD0572C" w14:textId="429BC162" w:rsidR="00340C25" w:rsidRPr="0091094B" w:rsidRDefault="004F5D96" w:rsidP="0091094B">
            <w:pPr>
              <w:pStyle w:val="ListParagraph"/>
              <w:numPr>
                <w:ilvl w:val="0"/>
                <w:numId w:val="24"/>
              </w:numPr>
              <w:rPr>
                <w:rFonts w:asciiTheme="minorHAnsi" w:hAnsiTheme="minorHAnsi"/>
                <w:sz w:val="20"/>
                <w:szCs w:val="20"/>
              </w:rPr>
            </w:pPr>
            <w:r w:rsidRPr="005336F2">
              <w:rPr>
                <w:rFonts w:asciiTheme="minorHAnsi" w:hAnsiTheme="minorHAnsi"/>
                <w:b/>
                <w:sz w:val="20"/>
                <w:szCs w:val="20"/>
              </w:rPr>
              <w:t xml:space="preserve">Any </w:t>
            </w:r>
            <w:r w:rsidR="00A05CD5" w:rsidRPr="005336F2">
              <w:rPr>
                <w:rFonts w:asciiTheme="minorHAnsi" w:hAnsiTheme="minorHAnsi"/>
                <w:b/>
                <w:sz w:val="20"/>
                <w:szCs w:val="20"/>
              </w:rPr>
              <w:t>Other</w:t>
            </w:r>
            <w:r w:rsidRPr="005336F2">
              <w:rPr>
                <w:rFonts w:asciiTheme="minorHAnsi" w:hAnsiTheme="minorHAnsi"/>
                <w:b/>
                <w:sz w:val="20"/>
                <w:szCs w:val="20"/>
              </w:rPr>
              <w:t xml:space="preserve"> details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DC58B6">
              <w:rPr>
                <w:rFonts w:asciiTheme="minorHAnsi" w:hAnsiTheme="minorHAnsi"/>
                <w:b/>
                <w:sz w:val="20"/>
                <w:szCs w:val="20"/>
              </w:rPr>
              <w:sym w:font="Wingdings" w:char="F0E0"/>
            </w:r>
            <w:r w:rsidR="009C392D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</w:tc>
      </w:tr>
    </w:tbl>
    <w:p w14:paraId="39F1966A" w14:textId="77777777" w:rsidR="0056010C" w:rsidRDefault="0056010C"/>
    <w:tbl>
      <w:tblPr>
        <w:tblStyle w:val="TableGrid"/>
        <w:tblW w:w="1098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1590"/>
        <w:gridCol w:w="1746"/>
        <w:gridCol w:w="2342"/>
        <w:gridCol w:w="1841"/>
        <w:gridCol w:w="2177"/>
        <w:gridCol w:w="1284"/>
      </w:tblGrid>
      <w:tr w:rsidR="004F5D96" w:rsidRPr="00A53BDB" w14:paraId="793BE3E7" w14:textId="77777777" w:rsidTr="00F41600">
        <w:tc>
          <w:tcPr>
            <w:tcW w:w="10980" w:type="dxa"/>
            <w:gridSpan w:val="6"/>
            <w:shd w:val="clear" w:color="auto" w:fill="FDE9D9" w:themeFill="accent6" w:themeFillTint="33"/>
            <w:vAlign w:val="center"/>
          </w:tcPr>
          <w:p w14:paraId="04242213" w14:textId="6AEFBA1B" w:rsidR="004F5D96" w:rsidRPr="00787AFA" w:rsidRDefault="004F5D96" w:rsidP="00BC0E62">
            <w:pPr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2D2BA7">
              <w:rPr>
                <w:rFonts w:asciiTheme="minorHAnsi" w:hAnsiTheme="minorHAnsi"/>
                <w:b/>
                <w:sz w:val="24"/>
              </w:rPr>
              <w:t xml:space="preserve">FIELDWORK METHODOLOGY </w:t>
            </w:r>
            <w:r w:rsidR="00A05CD5">
              <w:rPr>
                <w:rFonts w:asciiTheme="minorHAnsi" w:hAnsiTheme="minorHAnsi"/>
                <w:b/>
                <w:sz w:val="24"/>
              </w:rPr>
              <w:t>(Respondent</w:t>
            </w:r>
            <w:r>
              <w:rPr>
                <w:rFonts w:asciiTheme="minorHAnsi" w:hAnsiTheme="minorHAnsi"/>
                <w:b/>
                <w:sz w:val="24"/>
              </w:rPr>
              <w:t xml:space="preserve"> will be recruited through): Delete if not applicable</w:t>
            </w:r>
          </w:p>
        </w:tc>
      </w:tr>
      <w:tr w:rsidR="004F5D96" w:rsidRPr="00A53BDB" w14:paraId="1E8AC72C" w14:textId="77777777" w:rsidTr="00F41600">
        <w:tc>
          <w:tcPr>
            <w:tcW w:w="1590" w:type="dxa"/>
            <w:vAlign w:val="center"/>
          </w:tcPr>
          <w:p w14:paraId="09A30D2E" w14:textId="77777777" w:rsidR="004F5D96" w:rsidRPr="005336F2" w:rsidRDefault="009077B6" w:rsidP="009077B6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Area Purposive</w:t>
            </w:r>
          </w:p>
        </w:tc>
        <w:tc>
          <w:tcPr>
            <w:tcW w:w="1746" w:type="dxa"/>
            <w:vAlign w:val="center"/>
          </w:tcPr>
          <w:p w14:paraId="4F3D65B7" w14:textId="77777777" w:rsidR="004F5D96" w:rsidRPr="00906522" w:rsidRDefault="00AA2DC8" w:rsidP="00CB1445">
            <w:pPr>
              <w:jc w:val="center"/>
              <w:rPr>
                <w:rFonts w:asciiTheme="minorHAnsi" w:hAnsiTheme="minorHAnsi" w:cs="Arial"/>
                <w:b/>
                <w:sz w:val="22"/>
                <w:szCs w:val="20"/>
              </w:rPr>
            </w:pPr>
            <w:r w:rsidRPr="00906522">
              <w:rPr>
                <w:rFonts w:asciiTheme="minorHAnsi" w:hAnsiTheme="minorHAnsi" w:cs="Arial"/>
                <w:b/>
                <w:sz w:val="22"/>
                <w:szCs w:val="20"/>
              </w:rPr>
              <w:t>Face 2 Face CAPI</w:t>
            </w:r>
          </w:p>
        </w:tc>
        <w:tc>
          <w:tcPr>
            <w:tcW w:w="2342" w:type="dxa"/>
            <w:vAlign w:val="center"/>
          </w:tcPr>
          <w:p w14:paraId="01740CAE" w14:textId="269D36E0" w:rsidR="004F5D96" w:rsidRPr="007457D4" w:rsidRDefault="00684AC4" w:rsidP="00CB144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Database</w:t>
            </w:r>
          </w:p>
        </w:tc>
        <w:tc>
          <w:tcPr>
            <w:tcW w:w="1841" w:type="dxa"/>
            <w:vAlign w:val="center"/>
          </w:tcPr>
          <w:p w14:paraId="5C17119A" w14:textId="77777777" w:rsidR="004F5D96" w:rsidRPr="007457D4" w:rsidRDefault="004F5D96" w:rsidP="00CB144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77" w:type="dxa"/>
            <w:vAlign w:val="center"/>
          </w:tcPr>
          <w:p w14:paraId="7C0B2918" w14:textId="77777777" w:rsidR="004F5D96" w:rsidRPr="007457D4" w:rsidRDefault="004F5D96" w:rsidP="00CB144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84" w:type="dxa"/>
            <w:vAlign w:val="center"/>
          </w:tcPr>
          <w:p w14:paraId="53347574" w14:textId="77777777" w:rsidR="004F5D96" w:rsidRPr="007457D4" w:rsidRDefault="004F5D96" w:rsidP="00CB144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F5D96" w:rsidRPr="00A53BDB" w14:paraId="3C77008A" w14:textId="77777777" w:rsidTr="00F41600">
        <w:tc>
          <w:tcPr>
            <w:tcW w:w="1590" w:type="dxa"/>
            <w:vAlign w:val="center"/>
          </w:tcPr>
          <w:p w14:paraId="4D07A944" w14:textId="77777777" w:rsidR="004F5D96" w:rsidRPr="005336F2" w:rsidRDefault="004F5D96" w:rsidP="00CB1445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39F57E14" w14:textId="77777777" w:rsidR="004F5D96" w:rsidRPr="007457D4" w:rsidRDefault="004F5D96" w:rsidP="00CB1445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342" w:type="dxa"/>
            <w:vAlign w:val="center"/>
          </w:tcPr>
          <w:p w14:paraId="19F2A015" w14:textId="77777777" w:rsidR="004F5D96" w:rsidRPr="007457D4" w:rsidRDefault="004F5D96" w:rsidP="00CB144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1" w:type="dxa"/>
            <w:vAlign w:val="center"/>
          </w:tcPr>
          <w:p w14:paraId="0BF3FECD" w14:textId="77777777" w:rsidR="004F5D96" w:rsidRPr="007457D4" w:rsidRDefault="004F5D96" w:rsidP="00CB144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77" w:type="dxa"/>
            <w:vAlign w:val="center"/>
          </w:tcPr>
          <w:p w14:paraId="2A82C8A7" w14:textId="77777777" w:rsidR="004F5D96" w:rsidRPr="007457D4" w:rsidRDefault="004F5D96" w:rsidP="00CB144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84" w:type="dxa"/>
            <w:vAlign w:val="center"/>
          </w:tcPr>
          <w:p w14:paraId="765881C3" w14:textId="77777777" w:rsidR="004F5D96" w:rsidRPr="007457D4" w:rsidRDefault="004F5D96" w:rsidP="00CB1445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F5D96" w:rsidRPr="00A53BDB" w14:paraId="42DF43E4" w14:textId="77777777" w:rsidTr="00F41600">
        <w:tc>
          <w:tcPr>
            <w:tcW w:w="10980" w:type="dxa"/>
            <w:gridSpan w:val="6"/>
            <w:vAlign w:val="center"/>
          </w:tcPr>
          <w:p w14:paraId="3C5C7AC9" w14:textId="3D97FD04" w:rsidR="008B5EC9" w:rsidRPr="0091094B" w:rsidRDefault="00A05CD5" w:rsidP="0091094B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336F2">
              <w:rPr>
                <w:rFonts w:asciiTheme="minorHAnsi" w:hAnsiTheme="minorHAnsi"/>
                <w:b/>
                <w:sz w:val="20"/>
                <w:szCs w:val="20"/>
              </w:rPr>
              <w:t>Others:</w:t>
            </w:r>
            <w:r w:rsidR="003C7F41" w:rsidRPr="003C7F41">
              <w:rPr>
                <w:rFonts w:asciiTheme="minorHAnsi" w:hAnsiTheme="minorHAnsi"/>
                <w:b/>
                <w:sz w:val="20"/>
                <w:szCs w:val="20"/>
              </w:rPr>
              <w:t xml:space="preserve"> -</w:t>
            </w:r>
            <w:r w:rsidR="005D409A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</w:tc>
      </w:tr>
    </w:tbl>
    <w:p w14:paraId="0A3C57A0" w14:textId="77777777" w:rsidR="00F17DDE" w:rsidRDefault="00F17DDE"/>
    <w:tbl>
      <w:tblPr>
        <w:tblStyle w:val="TableGrid"/>
        <w:tblW w:w="1098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8643"/>
        <w:gridCol w:w="2337"/>
      </w:tblGrid>
      <w:tr w:rsidR="004F5D96" w:rsidRPr="00A53BDB" w14:paraId="67A06F0A" w14:textId="77777777" w:rsidTr="00F41600">
        <w:trPr>
          <w:trHeight w:val="170"/>
          <w:tblHeader/>
        </w:trPr>
        <w:tc>
          <w:tcPr>
            <w:tcW w:w="10980" w:type="dxa"/>
            <w:gridSpan w:val="2"/>
            <w:shd w:val="clear" w:color="auto" w:fill="FDE9D9" w:themeFill="accent6" w:themeFillTint="33"/>
          </w:tcPr>
          <w:p w14:paraId="47FA47C7" w14:textId="77777777" w:rsidR="004F5D96" w:rsidRPr="00A53BDB" w:rsidRDefault="004F5D96" w:rsidP="00280CF9">
            <w:pPr>
              <w:jc w:val="center"/>
              <w:rPr>
                <w:rFonts w:asciiTheme="minorHAnsi" w:hAnsiTheme="minorHAnsi"/>
                <w:sz w:val="20"/>
                <w:szCs w:val="20"/>
                <w:highlight w:val="green"/>
              </w:rPr>
            </w:pPr>
            <w:r w:rsidRPr="00280CF9">
              <w:rPr>
                <w:rFonts w:asciiTheme="minorHAnsi" w:hAnsiTheme="minorHAnsi"/>
                <w:b/>
                <w:sz w:val="24"/>
              </w:rPr>
              <w:t>Basic Details of the study</w:t>
            </w:r>
          </w:p>
        </w:tc>
      </w:tr>
      <w:tr w:rsidR="004F5D96" w:rsidRPr="00A53BDB" w14:paraId="1E36495E" w14:textId="77777777" w:rsidTr="00F41600">
        <w:trPr>
          <w:trHeight w:val="75"/>
        </w:trPr>
        <w:tc>
          <w:tcPr>
            <w:tcW w:w="8643" w:type="dxa"/>
          </w:tcPr>
          <w:p w14:paraId="10D0B2FE" w14:textId="77777777" w:rsidR="004F5D96" w:rsidRPr="00B91F22" w:rsidRDefault="004F5D96" w:rsidP="00BC0E62">
            <w:pPr>
              <w:rPr>
                <w:rFonts w:asciiTheme="minorHAnsi" w:hAnsiTheme="minorHAnsi" w:cs="Arial"/>
                <w:b/>
                <w:sz w:val="20"/>
                <w:szCs w:val="20"/>
                <w:highlight w:val="yellow"/>
              </w:rPr>
            </w:pPr>
            <w:r w:rsidRPr="005336F2">
              <w:rPr>
                <w:rFonts w:asciiTheme="minorHAnsi" w:hAnsiTheme="minorHAnsi"/>
                <w:b/>
                <w:sz w:val="20"/>
                <w:szCs w:val="20"/>
              </w:rPr>
              <w:t xml:space="preserve">Sampling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(Random / Area Purposive)? </w:t>
            </w:r>
          </w:p>
        </w:tc>
        <w:tc>
          <w:tcPr>
            <w:tcW w:w="2337" w:type="dxa"/>
          </w:tcPr>
          <w:p w14:paraId="316F8461" w14:textId="77777777" w:rsidR="004F5D96" w:rsidRPr="005D409A" w:rsidRDefault="00597F96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Area Purposive</w:t>
            </w:r>
          </w:p>
        </w:tc>
      </w:tr>
      <w:tr w:rsidR="004F5D96" w:rsidRPr="00A53BDB" w14:paraId="401B6EA4" w14:textId="77777777" w:rsidTr="00F41600">
        <w:trPr>
          <w:trHeight w:val="75"/>
        </w:trPr>
        <w:tc>
          <w:tcPr>
            <w:tcW w:w="8643" w:type="dxa"/>
          </w:tcPr>
          <w:p w14:paraId="23A9639B" w14:textId="77777777" w:rsidR="004F5D96" w:rsidRDefault="004F5D96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Random Sampling will be done </w:t>
            </w: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using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14:paraId="345EFD96" w14:textId="77777777" w:rsidR="004F5D96" w:rsidRPr="00053ED8" w:rsidRDefault="004F5D96" w:rsidP="004707C4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/>
                <w:sz w:val="20"/>
                <w:szCs w:val="20"/>
              </w:rPr>
            </w:pPr>
            <w:r w:rsidRPr="00053ED8">
              <w:rPr>
                <w:rFonts w:asciiTheme="minorHAnsi" w:hAnsiTheme="minorHAnsi"/>
                <w:sz w:val="20"/>
                <w:szCs w:val="20"/>
              </w:rPr>
              <w:t xml:space="preserve">Electoral roll / Voter </w:t>
            </w:r>
          </w:p>
          <w:p w14:paraId="3B3339E3" w14:textId="77777777" w:rsidR="004F5D96" w:rsidRPr="004707C4" w:rsidRDefault="004F5D96" w:rsidP="004707C4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/>
                <w:b/>
                <w:sz w:val="20"/>
                <w:szCs w:val="20"/>
              </w:rPr>
            </w:pPr>
            <w:r w:rsidRPr="00053ED8">
              <w:rPr>
                <w:rFonts w:asciiTheme="minorHAnsi" w:hAnsiTheme="minorHAnsi"/>
                <w:sz w:val="20"/>
                <w:szCs w:val="20"/>
              </w:rPr>
              <w:t>Polling booth list</w:t>
            </w:r>
          </w:p>
        </w:tc>
        <w:tc>
          <w:tcPr>
            <w:tcW w:w="2337" w:type="dxa"/>
          </w:tcPr>
          <w:p w14:paraId="37407D80" w14:textId="77777777" w:rsidR="004F5D96" w:rsidRPr="005D409A" w:rsidRDefault="00597F96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</w:t>
            </w:r>
          </w:p>
        </w:tc>
      </w:tr>
      <w:tr w:rsidR="004F5D96" w:rsidRPr="00A53BDB" w14:paraId="0F3C2314" w14:textId="77777777" w:rsidTr="00F41600">
        <w:trPr>
          <w:trHeight w:val="75"/>
        </w:trPr>
        <w:tc>
          <w:tcPr>
            <w:tcW w:w="8643" w:type="dxa"/>
          </w:tcPr>
          <w:p w14:paraId="77706CEE" w14:textId="2EA620E1" w:rsidR="004F5D96" w:rsidRDefault="004F5D96" w:rsidP="00280CF9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Right Hand Rule (RHR) to be followed within Starting points (SP) (Yes / No)</w:t>
            </w:r>
          </w:p>
        </w:tc>
        <w:tc>
          <w:tcPr>
            <w:tcW w:w="2337" w:type="dxa"/>
          </w:tcPr>
          <w:p w14:paraId="2F0FE11F" w14:textId="77777777" w:rsidR="004F5D96" w:rsidRPr="005D409A" w:rsidRDefault="00451E3D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</w:tr>
      <w:tr w:rsidR="004F5D96" w:rsidRPr="00A53BDB" w14:paraId="32836653" w14:textId="77777777" w:rsidTr="00F41600">
        <w:trPr>
          <w:trHeight w:val="75"/>
        </w:trPr>
        <w:tc>
          <w:tcPr>
            <w:tcW w:w="8643" w:type="dxa"/>
          </w:tcPr>
          <w:p w14:paraId="111A6E51" w14:textId="77777777" w:rsidR="004F5D96" w:rsidRDefault="004F5D96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If sampling unit is Polling Booth from where the first HH will be knocked? </w:t>
            </w:r>
          </w:p>
          <w:p w14:paraId="3E06C7CF" w14:textId="77777777" w:rsidR="004F5D96" w:rsidRPr="00001D2B" w:rsidRDefault="004F5D96" w:rsidP="00001D2B">
            <w:pPr>
              <w:pStyle w:val="ListParagraph"/>
              <w:numPr>
                <w:ilvl w:val="0"/>
                <w:numId w:val="18"/>
              </w:numPr>
              <w:rPr>
                <w:color w:val="000000"/>
                <w:sz w:val="20"/>
                <w:szCs w:val="20"/>
              </w:rPr>
            </w:pPr>
            <w:r w:rsidRPr="00001D2B">
              <w:rPr>
                <w:color w:val="000000"/>
                <w:sz w:val="20"/>
                <w:szCs w:val="20"/>
              </w:rPr>
              <w:t xml:space="preserve">The HH falls right hand side of the polling </w:t>
            </w:r>
            <w:proofErr w:type="gramStart"/>
            <w:r w:rsidRPr="00001D2B">
              <w:rPr>
                <w:color w:val="000000"/>
                <w:sz w:val="20"/>
                <w:szCs w:val="20"/>
              </w:rPr>
              <w:t>booth</w:t>
            </w:r>
            <w:proofErr w:type="gramEnd"/>
            <w:r w:rsidRPr="00001D2B">
              <w:rPr>
                <w:color w:val="000000"/>
                <w:sz w:val="20"/>
                <w:szCs w:val="20"/>
              </w:rPr>
              <w:t xml:space="preserve"> </w:t>
            </w:r>
          </w:p>
          <w:p w14:paraId="252C1463" w14:textId="77777777" w:rsidR="004F5D96" w:rsidRPr="00001D2B" w:rsidRDefault="004F5D96" w:rsidP="00001D2B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/>
                <w:b/>
                <w:sz w:val="20"/>
                <w:szCs w:val="20"/>
              </w:rPr>
            </w:pPr>
            <w:r w:rsidRPr="00001D2B">
              <w:rPr>
                <w:color w:val="000000"/>
                <w:sz w:val="20"/>
                <w:szCs w:val="20"/>
              </w:rPr>
              <w:t xml:space="preserve">HH which is at the nearest </w:t>
            </w:r>
            <w:proofErr w:type="spellStart"/>
            <w:r w:rsidRPr="00001D2B">
              <w:rPr>
                <w:color w:val="000000"/>
                <w:sz w:val="20"/>
                <w:szCs w:val="20"/>
              </w:rPr>
              <w:t>xing</w:t>
            </w:r>
            <w:proofErr w:type="spellEnd"/>
            <w:r w:rsidRPr="00001D2B">
              <w:rPr>
                <w:color w:val="000000"/>
                <w:sz w:val="20"/>
                <w:szCs w:val="20"/>
              </w:rPr>
              <w:t xml:space="preserve"> of the road or lane of polling booth</w:t>
            </w:r>
            <w:r w:rsidRPr="00001D2B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37" w:type="dxa"/>
          </w:tcPr>
          <w:p w14:paraId="2716D8AF" w14:textId="77777777" w:rsidR="004F5D96" w:rsidRPr="005D409A" w:rsidRDefault="00AA2DC8" w:rsidP="00BC0E62">
            <w:pPr>
              <w:rPr>
                <w:rFonts w:asciiTheme="minorHAnsi" w:hAnsiTheme="minorHAnsi"/>
                <w:sz w:val="20"/>
                <w:szCs w:val="20"/>
              </w:rPr>
            </w:pPr>
            <w:r w:rsidRPr="005D409A">
              <w:rPr>
                <w:rFonts w:asciiTheme="minorHAnsi" w:hAnsiTheme="minorHAnsi"/>
                <w:sz w:val="20"/>
                <w:szCs w:val="20"/>
              </w:rPr>
              <w:t>NA</w:t>
            </w:r>
          </w:p>
        </w:tc>
      </w:tr>
      <w:tr w:rsidR="004F5D96" w:rsidRPr="00A53BDB" w14:paraId="0C161667" w14:textId="77777777" w:rsidTr="00F41600">
        <w:trPr>
          <w:trHeight w:val="75"/>
        </w:trPr>
        <w:tc>
          <w:tcPr>
            <w:tcW w:w="10980" w:type="dxa"/>
            <w:gridSpan w:val="2"/>
          </w:tcPr>
          <w:p w14:paraId="75F95331" w14:textId="77777777" w:rsidR="004F5D96" w:rsidRPr="005D409A" w:rsidRDefault="004F5D96" w:rsidP="00001D2B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D409A">
              <w:rPr>
                <w:rFonts w:asciiTheme="minorHAnsi" w:hAnsiTheme="minorHAnsi"/>
                <w:b/>
                <w:sz w:val="20"/>
                <w:szCs w:val="20"/>
              </w:rPr>
              <w:t xml:space="preserve">If sampling unit is area purposive from where the first HH will be knocked? </w:t>
            </w:r>
          </w:p>
          <w:p w14:paraId="78F98538" w14:textId="77777777" w:rsidR="004F5D96" w:rsidRPr="005D409A" w:rsidRDefault="004F5D96" w:rsidP="00001D2B">
            <w:pPr>
              <w:pStyle w:val="ListParagraph"/>
              <w:numPr>
                <w:ilvl w:val="0"/>
                <w:numId w:val="19"/>
              </w:numPr>
              <w:contextualSpacing w:val="0"/>
              <w:rPr>
                <w:color w:val="000000"/>
                <w:sz w:val="20"/>
                <w:szCs w:val="20"/>
              </w:rPr>
            </w:pPr>
            <w:r w:rsidRPr="005D409A">
              <w:rPr>
                <w:color w:val="000000"/>
                <w:sz w:val="20"/>
                <w:szCs w:val="20"/>
              </w:rPr>
              <w:t xml:space="preserve">Once you reach the area look for the </w:t>
            </w:r>
            <w:proofErr w:type="gramStart"/>
            <w:r w:rsidRPr="005D409A">
              <w:rPr>
                <w:color w:val="000000"/>
                <w:sz w:val="20"/>
                <w:szCs w:val="20"/>
              </w:rPr>
              <w:t>mid-point</w:t>
            </w:r>
            <w:proofErr w:type="gramEnd"/>
            <w:r w:rsidRPr="005D409A">
              <w:rPr>
                <w:color w:val="000000"/>
                <w:sz w:val="20"/>
                <w:szCs w:val="20"/>
              </w:rPr>
              <w:t xml:space="preserve"> of that area. Slight here &amp; there is ok. </w:t>
            </w:r>
          </w:p>
          <w:p w14:paraId="1778B074" w14:textId="0ECAA0EA" w:rsidR="004F5D96" w:rsidRPr="005D409A" w:rsidRDefault="004F5D96" w:rsidP="00001D2B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0"/>
                <w:szCs w:val="20"/>
              </w:rPr>
            </w:pPr>
            <w:r w:rsidRPr="005D409A">
              <w:rPr>
                <w:color w:val="000000"/>
                <w:sz w:val="20"/>
                <w:szCs w:val="20"/>
              </w:rPr>
              <w:t>Once you reach the mid-</w:t>
            </w:r>
            <w:r w:rsidR="00AA26F5" w:rsidRPr="005D409A">
              <w:rPr>
                <w:color w:val="000000"/>
                <w:sz w:val="20"/>
                <w:szCs w:val="20"/>
              </w:rPr>
              <w:t>point,</w:t>
            </w:r>
            <w:r w:rsidRPr="005D409A">
              <w:rPr>
                <w:color w:val="000000"/>
                <w:sz w:val="20"/>
                <w:szCs w:val="20"/>
              </w:rPr>
              <w:t xml:space="preserve"> HH which is at the nearest </w:t>
            </w:r>
            <w:proofErr w:type="spellStart"/>
            <w:r w:rsidRPr="005D409A">
              <w:rPr>
                <w:color w:val="000000"/>
                <w:sz w:val="20"/>
                <w:szCs w:val="20"/>
              </w:rPr>
              <w:t>xing</w:t>
            </w:r>
            <w:proofErr w:type="spellEnd"/>
            <w:r w:rsidRPr="005D409A">
              <w:rPr>
                <w:color w:val="000000"/>
                <w:sz w:val="20"/>
                <w:szCs w:val="20"/>
              </w:rPr>
              <w:t xml:space="preserve"> of the road or lane of mid-point</w:t>
            </w:r>
            <w:r w:rsidRPr="005D409A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</w:tc>
      </w:tr>
      <w:tr w:rsidR="004F5D96" w:rsidRPr="00A53BDB" w14:paraId="32FEF51B" w14:textId="77777777" w:rsidTr="00F41600">
        <w:trPr>
          <w:trHeight w:val="75"/>
        </w:trPr>
        <w:tc>
          <w:tcPr>
            <w:tcW w:w="8643" w:type="dxa"/>
          </w:tcPr>
          <w:p w14:paraId="4666331A" w14:textId="06F116FD" w:rsidR="004F5D96" w:rsidRDefault="004F5D96" w:rsidP="005673C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Any Zonal spread of starting points to be maintained or natural fall out as per </w:t>
            </w:r>
            <w:r w:rsidR="00AA26F5">
              <w:rPr>
                <w:rFonts w:asciiTheme="minorHAnsi" w:hAnsiTheme="minorHAnsi"/>
                <w:b/>
                <w:sz w:val="20"/>
                <w:szCs w:val="20"/>
              </w:rPr>
              <w:t>sampling: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37" w:type="dxa"/>
          </w:tcPr>
          <w:p w14:paraId="59C34370" w14:textId="77777777" w:rsidR="004F5D96" w:rsidRPr="005D409A" w:rsidRDefault="00AA2DC8" w:rsidP="00BC0E62">
            <w:pPr>
              <w:rPr>
                <w:rFonts w:asciiTheme="minorHAnsi" w:hAnsiTheme="minorHAnsi"/>
                <w:sz w:val="20"/>
                <w:szCs w:val="20"/>
              </w:rPr>
            </w:pPr>
            <w:r w:rsidRPr="005D409A">
              <w:rPr>
                <w:rFonts w:asciiTheme="minorHAnsi" w:hAnsiTheme="minorHAnsi"/>
                <w:sz w:val="20"/>
                <w:szCs w:val="20"/>
              </w:rPr>
              <w:t>N</w:t>
            </w:r>
            <w:r w:rsidR="005D409A">
              <w:rPr>
                <w:rFonts w:asciiTheme="minorHAnsi" w:hAnsiTheme="minorHAnsi"/>
                <w:sz w:val="20"/>
                <w:szCs w:val="20"/>
              </w:rPr>
              <w:t>O</w:t>
            </w:r>
          </w:p>
        </w:tc>
      </w:tr>
      <w:tr w:rsidR="004F5D96" w:rsidRPr="00A53BDB" w14:paraId="43C8176C" w14:textId="77777777" w:rsidTr="00F41600">
        <w:tc>
          <w:tcPr>
            <w:tcW w:w="8643" w:type="dxa"/>
          </w:tcPr>
          <w:p w14:paraId="7A0DE958" w14:textId="6A0BA80C" w:rsidR="004F5D96" w:rsidRDefault="004F5D96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Contacts to be maintained in each SP? (Yes / No)</w:t>
            </w:r>
          </w:p>
        </w:tc>
        <w:tc>
          <w:tcPr>
            <w:tcW w:w="2337" w:type="dxa"/>
          </w:tcPr>
          <w:p w14:paraId="02BDBB53" w14:textId="77777777" w:rsidR="004F5D96" w:rsidRPr="005D409A" w:rsidRDefault="00451E3D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</w:tr>
      <w:tr w:rsidR="00AA2DC8" w:rsidRPr="00A53BDB" w14:paraId="34DCE605" w14:textId="77777777" w:rsidTr="00F41600">
        <w:tc>
          <w:tcPr>
            <w:tcW w:w="8643" w:type="dxa"/>
          </w:tcPr>
          <w:p w14:paraId="6E3773E2" w14:textId="54577F04" w:rsidR="00AA2DC8" w:rsidRDefault="00AA2DC8" w:rsidP="005673C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Area Summary sheet / General Contact sheets to be maintained?  (Yes / No)</w:t>
            </w:r>
          </w:p>
        </w:tc>
        <w:tc>
          <w:tcPr>
            <w:tcW w:w="2337" w:type="dxa"/>
          </w:tcPr>
          <w:p w14:paraId="60659A4A" w14:textId="77777777" w:rsidR="00AA2DC8" w:rsidRPr="005D409A" w:rsidRDefault="00451E3D"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</w:tr>
      <w:tr w:rsidR="00AA2DC8" w:rsidRPr="00A53BDB" w14:paraId="0B36FA24" w14:textId="77777777" w:rsidTr="00F41600">
        <w:tc>
          <w:tcPr>
            <w:tcW w:w="8643" w:type="dxa"/>
          </w:tcPr>
          <w:p w14:paraId="19711F31" w14:textId="5C3AC0C7" w:rsidR="00AA2DC8" w:rsidRDefault="00AA2DC8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Contacts to be given any serial number? (Yes / No)</w:t>
            </w:r>
          </w:p>
        </w:tc>
        <w:tc>
          <w:tcPr>
            <w:tcW w:w="2337" w:type="dxa"/>
          </w:tcPr>
          <w:p w14:paraId="23C65852" w14:textId="77777777" w:rsidR="00AA2DC8" w:rsidRPr="005D409A" w:rsidRDefault="00AA2DC8">
            <w:r w:rsidRPr="005D409A"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</w:tr>
      <w:tr w:rsidR="00AA2DC8" w:rsidRPr="00A53BDB" w14:paraId="2B49831C" w14:textId="77777777" w:rsidTr="00F41600">
        <w:tc>
          <w:tcPr>
            <w:tcW w:w="8643" w:type="dxa"/>
          </w:tcPr>
          <w:p w14:paraId="5726DAF8" w14:textId="3BB0A188" w:rsidR="00AA2DC8" w:rsidRDefault="00AA2DC8" w:rsidP="007A5D26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If Area Summary sheet / General Contact sheets needs to be maintained, (Yes / No)</w:t>
            </w:r>
          </w:p>
        </w:tc>
        <w:tc>
          <w:tcPr>
            <w:tcW w:w="2337" w:type="dxa"/>
          </w:tcPr>
          <w:p w14:paraId="08AB3629" w14:textId="77777777" w:rsidR="00AA2DC8" w:rsidRPr="005D409A" w:rsidRDefault="005D409A">
            <w:r>
              <w:t>No</w:t>
            </w:r>
          </w:p>
        </w:tc>
      </w:tr>
      <w:tr w:rsidR="00AA2DC8" w:rsidRPr="00A53BDB" w14:paraId="481105ED" w14:textId="77777777" w:rsidTr="00F41600">
        <w:tc>
          <w:tcPr>
            <w:tcW w:w="8643" w:type="dxa"/>
          </w:tcPr>
          <w:p w14:paraId="3E379633" w14:textId="0231B986" w:rsidR="00AA2DC8" w:rsidRDefault="00AA2DC8" w:rsidP="007A5D26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If Area Summary sheet / General Contact </w:t>
            </w: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sheets,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needs to be dispatched? (Yes / No)</w:t>
            </w:r>
          </w:p>
        </w:tc>
        <w:tc>
          <w:tcPr>
            <w:tcW w:w="2337" w:type="dxa"/>
          </w:tcPr>
          <w:p w14:paraId="7589F1E0" w14:textId="77777777" w:rsidR="00AA2DC8" w:rsidRPr="005D409A" w:rsidRDefault="005D409A">
            <w:r>
              <w:t>No</w:t>
            </w:r>
          </w:p>
        </w:tc>
      </w:tr>
      <w:tr w:rsidR="00AA2DC8" w:rsidRPr="00A53BDB" w14:paraId="61DC358F" w14:textId="77777777" w:rsidTr="00F41600">
        <w:tc>
          <w:tcPr>
            <w:tcW w:w="8643" w:type="dxa"/>
          </w:tcPr>
          <w:p w14:paraId="501D3023" w14:textId="48A6F85C" w:rsidR="00AA2DC8" w:rsidRDefault="00AA2DC8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C494E">
              <w:rPr>
                <w:rFonts w:asciiTheme="minorHAnsi" w:hAnsiTheme="minorHAnsi"/>
                <w:b/>
                <w:sz w:val="20"/>
                <w:szCs w:val="20"/>
              </w:rPr>
              <w:t xml:space="preserve">Listings: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If there is any Fixed number of listings in each SP? (Yes / No)</w:t>
            </w:r>
          </w:p>
        </w:tc>
        <w:tc>
          <w:tcPr>
            <w:tcW w:w="2337" w:type="dxa"/>
          </w:tcPr>
          <w:p w14:paraId="0ACC7CCB" w14:textId="77777777" w:rsidR="00AA2DC8" w:rsidRPr="005D409A" w:rsidRDefault="0079796E">
            <w:r>
              <w:t>No</w:t>
            </w:r>
          </w:p>
        </w:tc>
      </w:tr>
      <w:tr w:rsidR="00AA2DC8" w:rsidRPr="00A53BDB" w14:paraId="545CD7B2" w14:textId="77777777" w:rsidTr="00F41600">
        <w:tc>
          <w:tcPr>
            <w:tcW w:w="8643" w:type="dxa"/>
          </w:tcPr>
          <w:p w14:paraId="57FFA988" w14:textId="4892C17B" w:rsidR="00AA2DC8" w:rsidRDefault="00AA2DC8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C494E">
              <w:rPr>
                <w:rFonts w:asciiTheme="minorHAnsi" w:hAnsiTheme="minorHAnsi"/>
                <w:b/>
                <w:sz w:val="20"/>
                <w:szCs w:val="20"/>
              </w:rPr>
              <w:t xml:space="preserve">Listings: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If there is any maximum number of listings in each SP? (Yes / No)</w:t>
            </w:r>
          </w:p>
        </w:tc>
        <w:tc>
          <w:tcPr>
            <w:tcW w:w="2337" w:type="dxa"/>
          </w:tcPr>
          <w:p w14:paraId="0617A68B" w14:textId="77777777" w:rsidR="00AA2DC8" w:rsidRPr="005D409A" w:rsidRDefault="005D409A">
            <w:r>
              <w:t>No</w:t>
            </w:r>
          </w:p>
        </w:tc>
      </w:tr>
      <w:tr w:rsidR="00AA2DC8" w:rsidRPr="00A53BDB" w14:paraId="573E2620" w14:textId="77777777" w:rsidTr="00F41600">
        <w:tc>
          <w:tcPr>
            <w:tcW w:w="8643" w:type="dxa"/>
          </w:tcPr>
          <w:p w14:paraId="08CBA028" w14:textId="41157748" w:rsidR="00AA2DC8" w:rsidRPr="00DC494E" w:rsidRDefault="00AA2DC8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C494E">
              <w:rPr>
                <w:rFonts w:asciiTheme="minorHAnsi" w:hAnsiTheme="minorHAnsi"/>
                <w:b/>
                <w:sz w:val="20"/>
                <w:szCs w:val="20"/>
              </w:rPr>
              <w:t xml:space="preserve">Listings: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Which is non-qualifying for main to be given any serial number by </w:t>
            </w: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SP ?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(Yes / No)</w:t>
            </w:r>
          </w:p>
        </w:tc>
        <w:tc>
          <w:tcPr>
            <w:tcW w:w="2337" w:type="dxa"/>
          </w:tcPr>
          <w:p w14:paraId="06CBE5DE" w14:textId="77777777" w:rsidR="00AA2DC8" w:rsidRPr="005D409A" w:rsidRDefault="005D409A">
            <w:r>
              <w:t>No</w:t>
            </w:r>
          </w:p>
        </w:tc>
      </w:tr>
      <w:tr w:rsidR="00AA2DC8" w:rsidRPr="00A53BDB" w14:paraId="7BF8811C" w14:textId="77777777" w:rsidTr="00F41600">
        <w:tc>
          <w:tcPr>
            <w:tcW w:w="8643" w:type="dxa"/>
          </w:tcPr>
          <w:p w14:paraId="06498779" w14:textId="6F8DD8B3" w:rsidR="00AA2DC8" w:rsidRPr="00DC494E" w:rsidRDefault="00AA2DC8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C494E">
              <w:rPr>
                <w:rFonts w:asciiTheme="minorHAnsi" w:hAnsiTheme="minorHAnsi"/>
                <w:b/>
                <w:sz w:val="20"/>
                <w:szCs w:val="20"/>
              </w:rPr>
              <w:t xml:space="preserve">Listings: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Which </w:t>
            </w: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is non-qualifying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for main to be maintained &amp; dispatched? (Yes / No)</w:t>
            </w:r>
          </w:p>
        </w:tc>
        <w:tc>
          <w:tcPr>
            <w:tcW w:w="2337" w:type="dxa"/>
          </w:tcPr>
          <w:p w14:paraId="4DDEEB5F" w14:textId="77777777" w:rsidR="00AA2DC8" w:rsidRPr="005D409A" w:rsidRDefault="00451E3D">
            <w:r>
              <w:t>No</w:t>
            </w:r>
          </w:p>
        </w:tc>
      </w:tr>
      <w:tr w:rsidR="00AA2DC8" w:rsidRPr="00A53BDB" w14:paraId="54B3E610" w14:textId="77777777" w:rsidTr="00F41600">
        <w:tc>
          <w:tcPr>
            <w:tcW w:w="8643" w:type="dxa"/>
          </w:tcPr>
          <w:p w14:paraId="077E1B11" w14:textId="2FBF392C" w:rsidR="00AA2DC8" w:rsidRPr="00DC494E" w:rsidRDefault="00AA2DC8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Main / Detail Interview: Any Fixed number of Main / Detail Interview in each </w:t>
            </w: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SP ?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(Yes / No)</w:t>
            </w:r>
          </w:p>
        </w:tc>
        <w:tc>
          <w:tcPr>
            <w:tcW w:w="2337" w:type="dxa"/>
          </w:tcPr>
          <w:p w14:paraId="0BE11373" w14:textId="77777777" w:rsidR="00AA2DC8" w:rsidRPr="005D409A" w:rsidRDefault="005D409A">
            <w:r>
              <w:t>NA</w:t>
            </w:r>
          </w:p>
        </w:tc>
      </w:tr>
      <w:tr w:rsidR="004F5D96" w:rsidRPr="00A53BDB" w14:paraId="588C4DA7" w14:textId="77777777" w:rsidTr="00F41600">
        <w:tc>
          <w:tcPr>
            <w:tcW w:w="8643" w:type="dxa"/>
          </w:tcPr>
          <w:p w14:paraId="148DD200" w14:textId="3F061EAB" w:rsidR="004F5D96" w:rsidRDefault="004F5D96" w:rsidP="002975CB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If not </w:t>
            </w:r>
            <w:r w:rsidR="00AA26F5">
              <w:rPr>
                <w:rFonts w:asciiTheme="minorHAnsi" w:hAnsiTheme="minorHAnsi"/>
                <w:b/>
                <w:sz w:val="20"/>
                <w:szCs w:val="20"/>
              </w:rPr>
              <w:t xml:space="preserve">fixed, </w:t>
            </w:r>
            <w:proofErr w:type="gramStart"/>
            <w:r w:rsidR="00AA26F5">
              <w:rPr>
                <w:rFonts w:asciiTheme="minorHAnsi" w:hAnsiTheme="minorHAnsi"/>
                <w:b/>
                <w:sz w:val="20"/>
                <w:szCs w:val="20"/>
              </w:rPr>
              <w:t>any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maximum number of Main / Detail Interview in each SP? (Yes / No)</w:t>
            </w:r>
          </w:p>
        </w:tc>
        <w:tc>
          <w:tcPr>
            <w:tcW w:w="2337" w:type="dxa"/>
          </w:tcPr>
          <w:p w14:paraId="1FBE09D7" w14:textId="77777777" w:rsidR="004F5D96" w:rsidRPr="005D409A" w:rsidRDefault="005D409A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</w:t>
            </w:r>
          </w:p>
        </w:tc>
      </w:tr>
      <w:tr w:rsidR="004F5D96" w:rsidRPr="00A53BDB" w14:paraId="1D572530" w14:textId="77777777" w:rsidTr="00F41600">
        <w:tc>
          <w:tcPr>
            <w:tcW w:w="8643" w:type="dxa"/>
          </w:tcPr>
          <w:p w14:paraId="198BE3A0" w14:textId="77777777" w:rsidR="004F5D96" w:rsidRDefault="004F5D96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LOI Listing</w:t>
            </w:r>
          </w:p>
        </w:tc>
        <w:tc>
          <w:tcPr>
            <w:tcW w:w="2337" w:type="dxa"/>
          </w:tcPr>
          <w:p w14:paraId="26A83071" w14:textId="77777777" w:rsidR="004F5D96" w:rsidRPr="00EB085A" w:rsidRDefault="008A2FEA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</w:t>
            </w:r>
          </w:p>
        </w:tc>
      </w:tr>
      <w:tr w:rsidR="004F5D96" w:rsidRPr="00A53BDB" w14:paraId="3DD912BA" w14:textId="77777777" w:rsidTr="00F41600">
        <w:tc>
          <w:tcPr>
            <w:tcW w:w="8643" w:type="dxa"/>
          </w:tcPr>
          <w:p w14:paraId="333A5684" w14:textId="77777777" w:rsidR="004F5D96" w:rsidRDefault="004F5D96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LOI Main</w:t>
            </w:r>
          </w:p>
        </w:tc>
        <w:tc>
          <w:tcPr>
            <w:tcW w:w="2337" w:type="dxa"/>
          </w:tcPr>
          <w:p w14:paraId="6015C2A5" w14:textId="11CE623E" w:rsidR="004F5D96" w:rsidRPr="00EB085A" w:rsidRDefault="00D07AE3" w:rsidP="00653104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15-18</w:t>
            </w:r>
            <w:r w:rsidR="0086194D">
              <w:rPr>
                <w:rFonts w:asciiTheme="minorHAnsi" w:hAnsiTheme="minorHAnsi"/>
                <w:sz w:val="20"/>
                <w:szCs w:val="20"/>
              </w:rPr>
              <w:t xml:space="preserve"> minutes</w:t>
            </w:r>
          </w:p>
        </w:tc>
      </w:tr>
      <w:tr w:rsidR="004F5D96" w:rsidRPr="00A53BDB" w14:paraId="33B36DE4" w14:textId="77777777" w:rsidTr="00F41600">
        <w:tc>
          <w:tcPr>
            <w:tcW w:w="8643" w:type="dxa"/>
          </w:tcPr>
          <w:p w14:paraId="4BB03ACB" w14:textId="3068C450" w:rsidR="004F5D96" w:rsidRPr="004F5D96" w:rsidRDefault="004F5D96" w:rsidP="003B3649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F5D96">
              <w:rPr>
                <w:rFonts w:asciiTheme="minorHAnsi" w:hAnsiTheme="minorHAnsi"/>
                <w:b/>
                <w:sz w:val="20"/>
                <w:szCs w:val="20"/>
              </w:rPr>
              <w:t xml:space="preserve">Is there any </w:t>
            </w:r>
            <w:r w:rsidR="00A05CD5" w:rsidRPr="004F5D96">
              <w:rPr>
                <w:rFonts w:asciiTheme="minorHAnsi" w:hAnsiTheme="minorHAnsi"/>
                <w:b/>
                <w:sz w:val="20"/>
                <w:szCs w:val="20"/>
              </w:rPr>
              <w:t>skipping?</w:t>
            </w:r>
            <w:r w:rsidRPr="004F5D96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A05CD5" w:rsidRPr="004F5D96">
              <w:rPr>
                <w:rFonts w:asciiTheme="minorHAnsi" w:hAnsiTheme="minorHAnsi"/>
                <w:b/>
                <w:sz w:val="20"/>
                <w:szCs w:val="20"/>
              </w:rPr>
              <w:t>(Yes</w:t>
            </w:r>
            <w:r w:rsidRPr="004F5D96">
              <w:rPr>
                <w:rFonts w:asciiTheme="minorHAnsi" w:hAnsiTheme="minorHAnsi"/>
                <w:b/>
                <w:sz w:val="20"/>
                <w:szCs w:val="20"/>
              </w:rPr>
              <w:t xml:space="preserve"> / No)</w:t>
            </w:r>
          </w:p>
        </w:tc>
        <w:tc>
          <w:tcPr>
            <w:tcW w:w="2337" w:type="dxa"/>
          </w:tcPr>
          <w:p w14:paraId="42CC53B0" w14:textId="77777777" w:rsidR="004F5D96" w:rsidRPr="00EB085A" w:rsidRDefault="00451E3D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</w:t>
            </w:r>
          </w:p>
        </w:tc>
      </w:tr>
      <w:tr w:rsidR="004F5D96" w:rsidRPr="00A53BDB" w14:paraId="55796AF8" w14:textId="77777777" w:rsidTr="00F41600">
        <w:tc>
          <w:tcPr>
            <w:tcW w:w="8643" w:type="dxa"/>
          </w:tcPr>
          <w:p w14:paraId="058B8D56" w14:textId="187A31EA" w:rsidR="004F5D96" w:rsidRPr="004F5D96" w:rsidRDefault="004F5D96" w:rsidP="003B3649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F5D96">
              <w:rPr>
                <w:rFonts w:asciiTheme="minorHAnsi" w:hAnsiTheme="minorHAnsi"/>
                <w:b/>
                <w:sz w:val="20"/>
                <w:szCs w:val="20"/>
              </w:rPr>
              <w:t xml:space="preserve">If Yes for </w:t>
            </w:r>
            <w:r w:rsidR="00A05CD5" w:rsidRPr="004F5D96">
              <w:rPr>
                <w:rFonts w:asciiTheme="minorHAnsi" w:hAnsiTheme="minorHAnsi"/>
                <w:b/>
                <w:sz w:val="20"/>
                <w:szCs w:val="20"/>
              </w:rPr>
              <w:t>Skipping,</w:t>
            </w:r>
            <w:r w:rsidRPr="004F5D96">
              <w:rPr>
                <w:rFonts w:asciiTheme="minorHAnsi" w:hAnsiTheme="minorHAnsi"/>
                <w:b/>
                <w:sz w:val="20"/>
                <w:szCs w:val="20"/>
              </w:rPr>
              <w:t xml:space="preserve"> then is it after valid listing or valid </w:t>
            </w:r>
            <w:r w:rsidR="00A05CD5" w:rsidRPr="004F5D96">
              <w:rPr>
                <w:rFonts w:asciiTheme="minorHAnsi" w:hAnsiTheme="minorHAnsi"/>
                <w:b/>
                <w:sz w:val="20"/>
                <w:szCs w:val="20"/>
              </w:rPr>
              <w:t>main?</w:t>
            </w:r>
          </w:p>
        </w:tc>
        <w:tc>
          <w:tcPr>
            <w:tcW w:w="2337" w:type="dxa"/>
          </w:tcPr>
          <w:p w14:paraId="55B9D6FC" w14:textId="77777777" w:rsidR="004F5D96" w:rsidRPr="00EB085A" w:rsidRDefault="00451E3D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</w:t>
            </w:r>
          </w:p>
        </w:tc>
      </w:tr>
      <w:tr w:rsidR="004F5D96" w:rsidRPr="00A53BDB" w14:paraId="758B86B5" w14:textId="77777777" w:rsidTr="00F41600">
        <w:tc>
          <w:tcPr>
            <w:tcW w:w="8643" w:type="dxa"/>
          </w:tcPr>
          <w:p w14:paraId="2E099BBD" w14:textId="4C4AD9D1" w:rsidR="004F5D96" w:rsidRPr="004F5D96" w:rsidRDefault="004F5D96" w:rsidP="003B3649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F5D96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 xml:space="preserve">If Yes for </w:t>
            </w:r>
            <w:r w:rsidR="00A05CD5" w:rsidRPr="004F5D96">
              <w:rPr>
                <w:rFonts w:asciiTheme="minorHAnsi" w:hAnsiTheme="minorHAnsi"/>
                <w:b/>
                <w:sz w:val="20"/>
                <w:szCs w:val="20"/>
              </w:rPr>
              <w:t>Skipping,</w:t>
            </w:r>
            <w:r w:rsidRPr="004F5D96">
              <w:rPr>
                <w:rFonts w:asciiTheme="minorHAnsi" w:hAnsiTheme="minorHAnsi"/>
                <w:b/>
                <w:sz w:val="20"/>
                <w:szCs w:val="20"/>
              </w:rPr>
              <w:t xml:space="preserve"> Number of HH needs to be skipped</w:t>
            </w:r>
          </w:p>
        </w:tc>
        <w:tc>
          <w:tcPr>
            <w:tcW w:w="2337" w:type="dxa"/>
          </w:tcPr>
          <w:p w14:paraId="41A86DDD" w14:textId="77777777" w:rsidR="004F5D96" w:rsidRPr="00EB085A" w:rsidRDefault="00451E3D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</w:t>
            </w:r>
          </w:p>
        </w:tc>
      </w:tr>
      <w:tr w:rsidR="004F5D96" w:rsidRPr="00A53BDB" w14:paraId="7E3B64E8" w14:textId="77777777" w:rsidTr="00F41600">
        <w:tc>
          <w:tcPr>
            <w:tcW w:w="8643" w:type="dxa"/>
          </w:tcPr>
          <w:p w14:paraId="04BBBC47" w14:textId="0ED49D8D" w:rsidR="004F5D96" w:rsidRDefault="004F5D96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Kish Grid to be followed? </w:t>
            </w:r>
            <w:r w:rsidR="00A05CD5">
              <w:rPr>
                <w:rFonts w:asciiTheme="minorHAnsi" w:hAnsiTheme="minorHAnsi"/>
                <w:b/>
                <w:sz w:val="20"/>
                <w:szCs w:val="20"/>
              </w:rPr>
              <w:t>(Yes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/ No)</w:t>
            </w:r>
          </w:p>
        </w:tc>
        <w:tc>
          <w:tcPr>
            <w:tcW w:w="2337" w:type="dxa"/>
          </w:tcPr>
          <w:p w14:paraId="3132A046" w14:textId="77777777" w:rsidR="004F5D96" w:rsidRPr="005D409A" w:rsidRDefault="0086194D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</w:tr>
      <w:tr w:rsidR="004F5D96" w:rsidRPr="00A53BDB" w14:paraId="245D9625" w14:textId="77777777" w:rsidTr="00F41600">
        <w:tc>
          <w:tcPr>
            <w:tcW w:w="8643" w:type="dxa"/>
          </w:tcPr>
          <w:p w14:paraId="479B236C" w14:textId="2B070A6C" w:rsidR="004F5D96" w:rsidRDefault="004F5D96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For Kish </w:t>
            </w:r>
            <w:r w:rsidR="00A05CD5">
              <w:rPr>
                <w:rFonts w:asciiTheme="minorHAnsi" w:hAnsiTheme="minorHAnsi"/>
                <w:b/>
                <w:sz w:val="20"/>
                <w:szCs w:val="20"/>
              </w:rPr>
              <w:t>Grid,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which serial number to be </w:t>
            </w:r>
            <w:r w:rsidR="00A05CD5">
              <w:rPr>
                <w:rFonts w:asciiTheme="minorHAnsi" w:hAnsiTheme="minorHAnsi"/>
                <w:b/>
                <w:sz w:val="20"/>
                <w:szCs w:val="20"/>
              </w:rPr>
              <w:t>followed,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Listing or Main/Detail</w:t>
            </w:r>
          </w:p>
        </w:tc>
        <w:tc>
          <w:tcPr>
            <w:tcW w:w="2337" w:type="dxa"/>
          </w:tcPr>
          <w:p w14:paraId="25AACBEA" w14:textId="77777777" w:rsidR="004F5D96" w:rsidRPr="005D409A" w:rsidRDefault="0086194D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</w:t>
            </w:r>
          </w:p>
        </w:tc>
      </w:tr>
      <w:tr w:rsidR="004F5D96" w:rsidRPr="00A53BDB" w14:paraId="7F27AF82" w14:textId="77777777" w:rsidTr="00F41600">
        <w:tc>
          <w:tcPr>
            <w:tcW w:w="8643" w:type="dxa"/>
          </w:tcPr>
          <w:p w14:paraId="3555BD84" w14:textId="0F5A3E3C" w:rsidR="004F5D96" w:rsidRDefault="004F5D96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If any quota? If </w:t>
            </w:r>
            <w:r w:rsidR="00A05CD5">
              <w:rPr>
                <w:rFonts w:asciiTheme="minorHAnsi" w:hAnsiTheme="minorHAnsi"/>
                <w:b/>
                <w:sz w:val="20"/>
                <w:szCs w:val="20"/>
              </w:rPr>
              <w:t>yes,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please </w:t>
            </w: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mention in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the grid below.  </w:t>
            </w:r>
            <w:r w:rsidR="00A05CD5">
              <w:rPr>
                <w:rFonts w:asciiTheme="minorHAnsi" w:hAnsiTheme="minorHAnsi"/>
                <w:b/>
                <w:sz w:val="20"/>
                <w:szCs w:val="20"/>
              </w:rPr>
              <w:t>(Yes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/ No)</w:t>
            </w:r>
          </w:p>
        </w:tc>
        <w:tc>
          <w:tcPr>
            <w:tcW w:w="2337" w:type="dxa"/>
          </w:tcPr>
          <w:p w14:paraId="35545402" w14:textId="77777777" w:rsidR="004F5D96" w:rsidRPr="005D409A" w:rsidRDefault="0086194D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Yes</w:t>
            </w:r>
          </w:p>
        </w:tc>
      </w:tr>
      <w:tr w:rsidR="004F5D96" w:rsidRPr="00A53BDB" w14:paraId="0A6485D2" w14:textId="77777777" w:rsidTr="00F41600">
        <w:tc>
          <w:tcPr>
            <w:tcW w:w="8643" w:type="dxa"/>
          </w:tcPr>
          <w:p w14:paraId="308505D0" w14:textId="77777777" w:rsidR="004F5D96" w:rsidRDefault="004F5D96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Quota to be maintained center wise or state wise or zone wise?</w:t>
            </w:r>
          </w:p>
        </w:tc>
        <w:tc>
          <w:tcPr>
            <w:tcW w:w="2337" w:type="dxa"/>
          </w:tcPr>
          <w:p w14:paraId="7A3CD281" w14:textId="77777777" w:rsidR="004F5D96" w:rsidRPr="005D409A" w:rsidRDefault="0086194D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Center Wise</w:t>
            </w:r>
          </w:p>
        </w:tc>
      </w:tr>
      <w:tr w:rsidR="004F5D96" w:rsidRPr="00A53BDB" w14:paraId="1283DE62" w14:textId="77777777" w:rsidTr="00F41600">
        <w:tc>
          <w:tcPr>
            <w:tcW w:w="8643" w:type="dxa"/>
          </w:tcPr>
          <w:p w14:paraId="4D6E6C94" w14:textId="77777777" w:rsidR="004F5D96" w:rsidRDefault="004F5D96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Product Usages – </w:t>
            </w: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Number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of Days / Number of Hours / NA</w:t>
            </w:r>
          </w:p>
        </w:tc>
        <w:tc>
          <w:tcPr>
            <w:tcW w:w="2337" w:type="dxa"/>
          </w:tcPr>
          <w:p w14:paraId="204858D0" w14:textId="77777777" w:rsidR="004F5D96" w:rsidRPr="005D409A" w:rsidRDefault="0086194D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</w:t>
            </w:r>
          </w:p>
        </w:tc>
      </w:tr>
      <w:tr w:rsidR="002D5CE2" w:rsidRPr="00A53BDB" w14:paraId="2B34F2AB" w14:textId="77777777" w:rsidTr="00F41600">
        <w:tc>
          <w:tcPr>
            <w:tcW w:w="8643" w:type="dxa"/>
          </w:tcPr>
          <w:p w14:paraId="67F71FA1" w14:textId="3C5E8EDA" w:rsidR="002D5CE2" w:rsidRDefault="002D5CE2" w:rsidP="002D5CE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D409A">
              <w:rPr>
                <w:rFonts w:asciiTheme="minorHAnsi" w:hAnsiTheme="minorHAnsi"/>
                <w:b/>
                <w:sz w:val="20"/>
                <w:szCs w:val="20"/>
              </w:rPr>
              <w:t xml:space="preserve">Product </w:t>
            </w:r>
            <w:r w:rsidR="00A05CD5" w:rsidRPr="005D409A">
              <w:rPr>
                <w:rFonts w:asciiTheme="minorHAnsi" w:hAnsiTheme="minorHAnsi"/>
                <w:b/>
                <w:sz w:val="20"/>
                <w:szCs w:val="20"/>
              </w:rPr>
              <w:t>Usage:</w:t>
            </w:r>
            <w:r w:rsidRPr="005D409A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8B779B" w:rsidRPr="005D409A">
              <w:rPr>
                <w:rFonts w:asciiTheme="minorHAnsi" w:hAnsiTheme="minorHAnsi"/>
                <w:b/>
                <w:sz w:val="20"/>
                <w:szCs w:val="20"/>
              </w:rPr>
              <w:t xml:space="preserve">Number of </w:t>
            </w:r>
            <w:r w:rsidR="00A05CD5" w:rsidRPr="005D409A">
              <w:rPr>
                <w:rFonts w:asciiTheme="minorHAnsi" w:hAnsiTheme="minorHAnsi"/>
                <w:b/>
                <w:sz w:val="20"/>
                <w:szCs w:val="20"/>
              </w:rPr>
              <w:t>products</w:t>
            </w:r>
          </w:p>
        </w:tc>
        <w:tc>
          <w:tcPr>
            <w:tcW w:w="2337" w:type="dxa"/>
          </w:tcPr>
          <w:p w14:paraId="0E854F04" w14:textId="77777777" w:rsidR="002D5CE2" w:rsidRPr="005D409A" w:rsidRDefault="0086194D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</w:t>
            </w:r>
          </w:p>
        </w:tc>
      </w:tr>
      <w:tr w:rsidR="009F6EE5" w:rsidRPr="00A53BDB" w14:paraId="678EB75B" w14:textId="77777777" w:rsidTr="00F41600">
        <w:tc>
          <w:tcPr>
            <w:tcW w:w="8643" w:type="dxa"/>
          </w:tcPr>
          <w:p w14:paraId="294E5606" w14:textId="6493EC7D" w:rsidR="009F6EE5" w:rsidRPr="008B779B" w:rsidRDefault="009F6EE5" w:rsidP="009F6EE5">
            <w:pPr>
              <w:rPr>
                <w:rFonts w:asciiTheme="minorHAnsi" w:hAnsiTheme="minorHAnsi"/>
                <w:b/>
                <w:sz w:val="20"/>
                <w:szCs w:val="20"/>
                <w:highlight w:val="yellow"/>
              </w:rPr>
            </w:pPr>
            <w:r w:rsidRPr="005D409A">
              <w:rPr>
                <w:rFonts w:asciiTheme="minorHAnsi" w:hAnsiTheme="minorHAnsi"/>
                <w:b/>
                <w:sz w:val="20"/>
                <w:szCs w:val="20"/>
              </w:rPr>
              <w:t xml:space="preserve">Product </w:t>
            </w:r>
            <w:r w:rsidR="00A05CD5" w:rsidRPr="005D409A">
              <w:rPr>
                <w:rFonts w:asciiTheme="minorHAnsi" w:hAnsiTheme="minorHAnsi"/>
                <w:b/>
                <w:sz w:val="20"/>
                <w:szCs w:val="20"/>
              </w:rPr>
              <w:t>Usage:</w:t>
            </w:r>
            <w:r w:rsidRPr="005D409A">
              <w:rPr>
                <w:rFonts w:asciiTheme="minorHAnsi" w:hAnsiTheme="minorHAnsi"/>
                <w:b/>
                <w:sz w:val="20"/>
                <w:szCs w:val="20"/>
              </w:rPr>
              <w:t xml:space="preserve"> Number visit</w:t>
            </w:r>
          </w:p>
        </w:tc>
        <w:tc>
          <w:tcPr>
            <w:tcW w:w="2337" w:type="dxa"/>
          </w:tcPr>
          <w:p w14:paraId="3D46FE18" w14:textId="77777777" w:rsidR="009F6EE5" w:rsidRPr="005D409A" w:rsidRDefault="0086194D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</w:t>
            </w:r>
          </w:p>
        </w:tc>
      </w:tr>
      <w:tr w:rsidR="004F5D96" w:rsidRPr="00A53BDB" w14:paraId="793E8B25" w14:textId="77777777" w:rsidTr="00F41600">
        <w:tc>
          <w:tcPr>
            <w:tcW w:w="8643" w:type="dxa"/>
          </w:tcPr>
          <w:p w14:paraId="691D19B0" w14:textId="77777777" w:rsidR="004F5D96" w:rsidRPr="005336F2" w:rsidRDefault="004F5D96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336F2">
              <w:rPr>
                <w:rFonts w:asciiTheme="minorHAnsi" w:hAnsiTheme="minorHAnsi"/>
                <w:b/>
                <w:sz w:val="20"/>
                <w:szCs w:val="20"/>
              </w:rPr>
              <w:t xml:space="preserve">Define working days a week and </w:t>
            </w:r>
            <w:proofErr w:type="gramStart"/>
            <w:r w:rsidRPr="005336F2">
              <w:rPr>
                <w:rFonts w:asciiTheme="minorHAnsi" w:hAnsiTheme="minorHAnsi"/>
                <w:b/>
                <w:sz w:val="20"/>
                <w:szCs w:val="20"/>
              </w:rPr>
              <w:t>Non-working</w:t>
            </w:r>
            <w:proofErr w:type="gramEnd"/>
            <w:r w:rsidRPr="005336F2">
              <w:rPr>
                <w:rFonts w:asciiTheme="minorHAnsi" w:hAnsiTheme="minorHAnsi"/>
                <w:b/>
                <w:sz w:val="20"/>
                <w:szCs w:val="20"/>
              </w:rPr>
              <w:t xml:space="preserve"> a week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– Applicable only for some specific study</w:t>
            </w:r>
          </w:p>
        </w:tc>
        <w:tc>
          <w:tcPr>
            <w:tcW w:w="2337" w:type="dxa"/>
          </w:tcPr>
          <w:p w14:paraId="1C6F69E7" w14:textId="77777777" w:rsidR="004F5D96" w:rsidRPr="005D409A" w:rsidRDefault="0086194D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</w:t>
            </w:r>
          </w:p>
        </w:tc>
      </w:tr>
      <w:tr w:rsidR="00F6299E" w:rsidRPr="00A53BDB" w14:paraId="63B91BAF" w14:textId="77777777" w:rsidTr="00F41600">
        <w:tc>
          <w:tcPr>
            <w:tcW w:w="8643" w:type="dxa"/>
          </w:tcPr>
          <w:p w14:paraId="6F6D0E8A" w14:textId="77777777" w:rsidR="00F6299E" w:rsidRPr="005336F2" w:rsidRDefault="00F6299E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337" w:type="dxa"/>
          </w:tcPr>
          <w:p w14:paraId="45D3A6F7" w14:textId="77777777" w:rsidR="00F6299E" w:rsidRDefault="00F6299E" w:rsidP="00BC0E62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6299E" w:rsidRPr="00A53BDB" w14:paraId="78F8BA76" w14:textId="77777777" w:rsidTr="00F41600">
        <w:tc>
          <w:tcPr>
            <w:tcW w:w="8643" w:type="dxa"/>
          </w:tcPr>
          <w:p w14:paraId="4F67ED21" w14:textId="77777777" w:rsidR="00F6299E" w:rsidRPr="005336F2" w:rsidRDefault="00F6299E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337" w:type="dxa"/>
          </w:tcPr>
          <w:p w14:paraId="6100DBAF" w14:textId="77777777" w:rsidR="00F6299E" w:rsidRDefault="00F6299E" w:rsidP="00BC0E62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44965E1E" w14:textId="77777777" w:rsidR="0041642D" w:rsidRDefault="0041642D"/>
    <w:tbl>
      <w:tblPr>
        <w:tblW w:w="10890" w:type="dxa"/>
        <w:tblInd w:w="-635" w:type="dxa"/>
        <w:tblLook w:val="04A0" w:firstRow="1" w:lastRow="0" w:firstColumn="1" w:lastColumn="0" w:noHBand="0" w:noVBand="1"/>
      </w:tblPr>
      <w:tblGrid>
        <w:gridCol w:w="810"/>
        <w:gridCol w:w="3050"/>
        <w:gridCol w:w="2300"/>
        <w:gridCol w:w="1415"/>
        <w:gridCol w:w="3315"/>
      </w:tblGrid>
      <w:tr w:rsidR="0041642D" w:rsidRPr="0041642D" w14:paraId="693C48C1" w14:textId="77777777" w:rsidTr="0041642D">
        <w:trPr>
          <w:trHeight w:val="29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14:paraId="38475FDF" w14:textId="47BAB122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Sr. no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14:paraId="2535CFF2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14:paraId="1C7739E7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Branch</w:t>
            </w:r>
          </w:p>
        </w:tc>
        <w:tc>
          <w:tcPr>
            <w:tcW w:w="4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14:paraId="24F5153B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1642D" w:rsidRPr="0041642D" w14:paraId="6CA29D77" w14:textId="77777777" w:rsidTr="0041642D">
        <w:trPr>
          <w:trHeight w:val="29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14:paraId="48C00987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14:paraId="0A3A4BB9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14:paraId="7977BD36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14:paraId="01A2CBFD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Target Sample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14:paraId="5D7856B1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State Target</w:t>
            </w:r>
          </w:p>
        </w:tc>
      </w:tr>
      <w:tr w:rsidR="0041642D" w:rsidRPr="0041642D" w14:paraId="42FD1C17" w14:textId="77777777" w:rsidTr="0041642D">
        <w:trPr>
          <w:trHeight w:val="29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FC961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D5E7E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Jharkhand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A97E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Gomia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91694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3E10A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</w:t>
            </w:r>
          </w:p>
        </w:tc>
      </w:tr>
      <w:tr w:rsidR="0041642D" w:rsidRPr="0041642D" w14:paraId="4FFB57E5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8815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04C6B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086F4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Tupkadi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62692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2600C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3D71B3E5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C27E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D4EB7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8E89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Bijupada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5DF42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2B760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5223613D" w14:textId="77777777" w:rsidTr="0041642D">
        <w:trPr>
          <w:trHeight w:val="29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1FBF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1CE22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Karnataka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DCFD6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Hullahalli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B0448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3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1932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74</w:t>
            </w:r>
          </w:p>
        </w:tc>
      </w:tr>
      <w:tr w:rsidR="0041642D" w:rsidRPr="0041642D" w14:paraId="6BAA64D5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4557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EEED3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CF4C8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Jayapura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9E96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B92C5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3943DDC9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3459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3DC47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64E24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Bannuru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063FE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8C17F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2BCA20B9" w14:textId="77777777" w:rsidTr="0041642D">
        <w:trPr>
          <w:trHeight w:val="29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027C8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2A9A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Odisha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63508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Bhadrak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3AA3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3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6B0A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122</w:t>
            </w:r>
          </w:p>
        </w:tc>
      </w:tr>
      <w:tr w:rsidR="0041642D" w:rsidRPr="0041642D" w14:paraId="08E654FE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14A1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21989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A8DB0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Anandpur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A6896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B1F8D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39D9C713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755EA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7A9FB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0CFF6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Basudevpur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6D8AC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3232F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45490844" w14:textId="77777777" w:rsidTr="0041642D">
        <w:trPr>
          <w:trHeight w:val="29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E743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2DA7E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Tamilnadu</w:t>
            </w:r>
            <w:proofErr w:type="spellEnd"/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4F601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Singarapettai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E634C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3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439C4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41</w:t>
            </w:r>
          </w:p>
        </w:tc>
      </w:tr>
      <w:tr w:rsidR="0041642D" w:rsidRPr="0041642D" w14:paraId="6770ED61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F0068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F583F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920C8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Athimugam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B85D3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9E272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4F92403A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F8464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6EE94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BA685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Uddanapalli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FEE71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B52BF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319EB2BC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6DEEA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29BC9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539F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Kannandahalli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7E04A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45572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79EF2563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B923E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6613FC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9A4FA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Karambayam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B0388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33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43DD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512</w:t>
            </w:r>
          </w:p>
        </w:tc>
      </w:tr>
      <w:tr w:rsidR="0041642D" w:rsidRPr="0041642D" w14:paraId="5A9683DB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A3854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FE7F9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2628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Kallakottai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B992E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072F1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25E3F1EF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D4F82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01E18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5FD3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Parambur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C0B14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1C79F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2EDEA18A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52921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C79F86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F8490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Tiruneelakudi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5A95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8F0E7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7FEEBD5E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7F9E2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A2945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E118E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Azhagapuram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47E74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0A60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5BBD4AE7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3BDB5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1744A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702D0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Merpannaikadu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3CDC9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A8B43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6A89E5B1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F574A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45D6C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99CD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Egmore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935B3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DE0E7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2F7736DE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DA718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01DDC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6481A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Sirkali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8FCB6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3C848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56DAD889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0ABC8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AD5EB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D9666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Irumbilikurichi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FB4D2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8E08A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69585FBE" w14:textId="77777777" w:rsidTr="0041642D">
        <w:trPr>
          <w:trHeight w:val="29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1E7C6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4EE6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Uttrakhand</w:t>
            </w:r>
            <w:proofErr w:type="spellEnd"/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0C1B2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Sultanpur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391F9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BBCD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34</w:t>
            </w:r>
          </w:p>
        </w:tc>
      </w:tr>
      <w:tr w:rsidR="0041642D" w:rsidRPr="0041642D" w14:paraId="5A5B1DF4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E5AB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0D5AB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1E767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Dehradhun</w:t>
            </w:r>
            <w:proofErr w:type="spellEnd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Athorwala</w:t>
            </w:r>
            <w:proofErr w:type="spellEnd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70BA5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69FBE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685A1BB6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902FD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48C96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226E5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Dhanouri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ACED9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E2263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2CFAC248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F699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2317D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13D17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Jiyapota</w:t>
            </w:r>
            <w:proofErr w:type="spellEnd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(Haridwar)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4312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6C75B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6625221F" w14:textId="77777777" w:rsidTr="0041642D">
        <w:trPr>
          <w:trHeight w:val="29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BFDED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48AA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Chhattisgarh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553E3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Sarkanda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F2CC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52F4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33</w:t>
            </w:r>
          </w:p>
        </w:tc>
      </w:tr>
      <w:tr w:rsidR="0041642D" w:rsidRPr="0041642D" w14:paraId="5D24327D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E40A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B393D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F9853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Raipur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386B5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3D6CC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64ED2295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D235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A0B34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C9C76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Bilaspur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3B27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590A4E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032E2527" w14:textId="77777777" w:rsidTr="0041642D">
        <w:trPr>
          <w:trHeight w:val="29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49C92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78333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2699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Dalli Rajhara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2AB13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9DC88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642D" w:rsidRPr="0041642D" w14:paraId="11323753" w14:textId="77777777" w:rsidTr="0041642D">
        <w:trPr>
          <w:trHeight w:val="29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3F12F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84B67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18927" w14:textId="77777777" w:rsidR="0041642D" w:rsidRPr="0041642D" w:rsidRDefault="0041642D" w:rsidP="0041642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79C1A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C3962" w14:textId="77777777" w:rsidR="0041642D" w:rsidRPr="0041642D" w:rsidRDefault="0041642D" w:rsidP="0041642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1642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41642D" w:rsidRPr="0041642D" w14:paraId="7C78A29B" w14:textId="77777777" w:rsidTr="0041642D">
        <w:trPr>
          <w:trHeight w:val="29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13302" w14:textId="77777777" w:rsidR="0041642D" w:rsidRPr="0041642D" w:rsidRDefault="0041642D" w:rsidP="004164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642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EB4FC" w14:textId="77777777" w:rsidR="0041642D" w:rsidRPr="0041642D" w:rsidRDefault="0041642D" w:rsidP="0041642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1642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1F88B" w14:textId="5505C53C" w:rsidR="0041642D" w:rsidRPr="0041642D" w:rsidRDefault="0041642D" w:rsidP="0041642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8D3E7" w14:textId="77777777" w:rsidR="0041642D" w:rsidRPr="0041642D" w:rsidRDefault="0041642D" w:rsidP="0041642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1642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840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5EB81" w14:textId="77777777" w:rsidR="0041642D" w:rsidRPr="0041642D" w:rsidRDefault="0041642D" w:rsidP="0041642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1642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840</w:t>
            </w:r>
          </w:p>
        </w:tc>
      </w:tr>
    </w:tbl>
    <w:p w14:paraId="05B66AE9" w14:textId="77777777" w:rsidR="0041642D" w:rsidRDefault="0041642D"/>
    <w:p w14:paraId="23899043" w14:textId="77777777" w:rsidR="00F17DDE" w:rsidRDefault="00F17DDE"/>
    <w:p w14:paraId="6392FC1F" w14:textId="77777777" w:rsidR="0041642D" w:rsidRDefault="0041642D"/>
    <w:tbl>
      <w:tblPr>
        <w:tblStyle w:val="TableGrid"/>
        <w:tblW w:w="1098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6532"/>
        <w:gridCol w:w="4448"/>
      </w:tblGrid>
      <w:tr w:rsidR="008509F0" w:rsidRPr="00A53BDB" w14:paraId="3AB7869D" w14:textId="77777777" w:rsidTr="00F41600">
        <w:trPr>
          <w:tblHeader/>
        </w:trPr>
        <w:tc>
          <w:tcPr>
            <w:tcW w:w="10980" w:type="dxa"/>
            <w:gridSpan w:val="2"/>
            <w:shd w:val="clear" w:color="auto" w:fill="FDE9D9" w:themeFill="accent6" w:themeFillTint="33"/>
          </w:tcPr>
          <w:p w14:paraId="6F701A8D" w14:textId="77777777" w:rsidR="008509F0" w:rsidRPr="00A53BDB" w:rsidRDefault="008509F0" w:rsidP="00C73292">
            <w:pPr>
              <w:jc w:val="center"/>
              <w:rPr>
                <w:rFonts w:asciiTheme="minorHAnsi" w:hAnsiTheme="minorHAnsi"/>
                <w:sz w:val="20"/>
                <w:szCs w:val="20"/>
                <w:highlight w:val="green"/>
              </w:rPr>
            </w:pPr>
            <w:r w:rsidRPr="00C73292">
              <w:rPr>
                <w:rFonts w:asciiTheme="minorHAnsi" w:hAnsiTheme="minorHAnsi"/>
                <w:b/>
                <w:sz w:val="24"/>
              </w:rPr>
              <w:t>Team Composition</w:t>
            </w:r>
          </w:p>
        </w:tc>
      </w:tr>
      <w:tr w:rsidR="008509F0" w:rsidRPr="00A53BDB" w14:paraId="51CDB20E" w14:textId="77777777" w:rsidTr="00F41600">
        <w:tc>
          <w:tcPr>
            <w:tcW w:w="6532" w:type="dxa"/>
          </w:tcPr>
          <w:p w14:paraId="2DB40463" w14:textId="77777777" w:rsidR="008509F0" w:rsidRDefault="008509F0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If any tele callers </w:t>
            </w:r>
            <w:r w:rsidR="00787AFA">
              <w:rPr>
                <w:rFonts w:asciiTheme="minorHAnsi" w:hAnsiTheme="minorHAnsi"/>
                <w:b/>
                <w:sz w:val="20"/>
                <w:szCs w:val="20"/>
              </w:rPr>
              <w:t>required?</w:t>
            </w:r>
          </w:p>
        </w:tc>
        <w:tc>
          <w:tcPr>
            <w:tcW w:w="4448" w:type="dxa"/>
          </w:tcPr>
          <w:p w14:paraId="6E190B26" w14:textId="77777777" w:rsidR="008509F0" w:rsidRPr="005D409A" w:rsidRDefault="00476C1C" w:rsidP="00BC0E62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No</w:t>
            </w:r>
          </w:p>
        </w:tc>
      </w:tr>
      <w:tr w:rsidR="00787AFA" w:rsidRPr="00A53BDB" w14:paraId="3A940D5F" w14:textId="77777777" w:rsidTr="00F41600">
        <w:tc>
          <w:tcPr>
            <w:tcW w:w="6532" w:type="dxa"/>
          </w:tcPr>
          <w:p w14:paraId="5B34A9A9" w14:textId="77777777" w:rsidR="00787AFA" w:rsidRDefault="00787AFA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Profile of the interviewer?</w:t>
            </w:r>
          </w:p>
        </w:tc>
        <w:tc>
          <w:tcPr>
            <w:tcW w:w="4448" w:type="dxa"/>
          </w:tcPr>
          <w:p w14:paraId="0E5DABCA" w14:textId="77777777" w:rsidR="00787AFA" w:rsidRPr="005D409A" w:rsidRDefault="0079796E" w:rsidP="00BC0E62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Corporate</w:t>
            </w:r>
            <w:r w:rsidR="00FC7E26" w:rsidRPr="005D409A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="00FC7E26" w:rsidRPr="005D409A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More</w:t>
            </w:r>
            <w:proofErr w:type="gramEnd"/>
            <w:r w:rsidR="00FC7E26" w:rsidRPr="005D409A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experienced interviewers</w:t>
            </w:r>
          </w:p>
        </w:tc>
      </w:tr>
      <w:tr w:rsidR="00787AFA" w:rsidRPr="00A53BDB" w14:paraId="5A4DB682" w14:textId="77777777" w:rsidTr="00F41600">
        <w:tc>
          <w:tcPr>
            <w:tcW w:w="6532" w:type="dxa"/>
          </w:tcPr>
          <w:p w14:paraId="5CD1B6B3" w14:textId="77777777" w:rsidR="00787AFA" w:rsidRDefault="00787AFA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Gender of the interviewer? Male / Female / Mix</w:t>
            </w:r>
          </w:p>
        </w:tc>
        <w:tc>
          <w:tcPr>
            <w:tcW w:w="4448" w:type="dxa"/>
          </w:tcPr>
          <w:p w14:paraId="745ACBEA" w14:textId="77777777" w:rsidR="00787AFA" w:rsidRPr="005D409A" w:rsidRDefault="00AA2DC8" w:rsidP="00BC0E62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5D409A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Mix</w:t>
            </w:r>
          </w:p>
        </w:tc>
      </w:tr>
      <w:tr w:rsidR="00787AFA" w:rsidRPr="00A53BDB" w14:paraId="1D9F0742" w14:textId="77777777" w:rsidTr="00F41600">
        <w:tc>
          <w:tcPr>
            <w:tcW w:w="6532" w:type="dxa"/>
          </w:tcPr>
          <w:p w14:paraId="725F85A5" w14:textId="77777777" w:rsidR="00787AFA" w:rsidRDefault="00787AFA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Any additional checker is required?</w:t>
            </w:r>
          </w:p>
        </w:tc>
        <w:tc>
          <w:tcPr>
            <w:tcW w:w="4448" w:type="dxa"/>
          </w:tcPr>
          <w:p w14:paraId="559704C6" w14:textId="77777777" w:rsidR="00787AFA" w:rsidRPr="005D409A" w:rsidRDefault="00787AFA" w:rsidP="00BC0E62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</w:tr>
      <w:tr w:rsidR="009970A2" w:rsidRPr="00A53BDB" w14:paraId="08716906" w14:textId="77777777" w:rsidTr="00F41600">
        <w:tc>
          <w:tcPr>
            <w:tcW w:w="6532" w:type="dxa"/>
          </w:tcPr>
          <w:p w14:paraId="78E634F5" w14:textId="77777777" w:rsidR="009970A2" w:rsidRDefault="009970A2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Interviews will be done in English or Vernacular</w:t>
            </w:r>
          </w:p>
        </w:tc>
        <w:tc>
          <w:tcPr>
            <w:tcW w:w="4448" w:type="dxa"/>
          </w:tcPr>
          <w:p w14:paraId="328A8DDF" w14:textId="77777777" w:rsidR="009970A2" w:rsidRPr="005D409A" w:rsidRDefault="00AA2DC8" w:rsidP="00BC0E62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5D409A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Both</w:t>
            </w:r>
          </w:p>
        </w:tc>
      </w:tr>
      <w:tr w:rsidR="001B54D8" w:rsidRPr="00A53BDB" w14:paraId="0885E87F" w14:textId="77777777" w:rsidTr="00F41600">
        <w:tc>
          <w:tcPr>
            <w:tcW w:w="6532" w:type="dxa"/>
          </w:tcPr>
          <w:p w14:paraId="01D6C9D3" w14:textId="77777777" w:rsidR="001B54D8" w:rsidRDefault="001B54D8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Interviewers needs to be English speaking or can read &amp; understand English</w:t>
            </w:r>
          </w:p>
        </w:tc>
        <w:tc>
          <w:tcPr>
            <w:tcW w:w="4448" w:type="dxa"/>
          </w:tcPr>
          <w:p w14:paraId="2809516F" w14:textId="77777777" w:rsidR="001B54D8" w:rsidRPr="005D409A" w:rsidRDefault="00AA2DC8" w:rsidP="00BC0E62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5D409A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Yes</w:t>
            </w:r>
          </w:p>
        </w:tc>
      </w:tr>
      <w:tr w:rsidR="009463AD" w:rsidRPr="00A53BDB" w14:paraId="6553C407" w14:textId="77777777" w:rsidTr="00F41600">
        <w:tc>
          <w:tcPr>
            <w:tcW w:w="6532" w:type="dxa"/>
          </w:tcPr>
          <w:p w14:paraId="1434FA19" w14:textId="3AB653E9" w:rsidR="009463AD" w:rsidRDefault="009463AD" w:rsidP="00BC0E62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Others (If any)</w:t>
            </w:r>
          </w:p>
        </w:tc>
        <w:tc>
          <w:tcPr>
            <w:tcW w:w="4448" w:type="dxa"/>
          </w:tcPr>
          <w:p w14:paraId="4F6B6021" w14:textId="77777777" w:rsidR="009463AD" w:rsidRPr="00A53BDB" w:rsidRDefault="009463AD" w:rsidP="00BC0E62">
            <w:pPr>
              <w:rPr>
                <w:rFonts w:asciiTheme="minorHAnsi" w:hAnsiTheme="minorHAnsi"/>
                <w:sz w:val="20"/>
                <w:szCs w:val="20"/>
                <w:highlight w:val="green"/>
              </w:rPr>
            </w:pPr>
          </w:p>
        </w:tc>
      </w:tr>
    </w:tbl>
    <w:p w14:paraId="59942BEA" w14:textId="77777777" w:rsidR="0060234E" w:rsidRDefault="009463AD">
      <w:r>
        <w:br/>
      </w:r>
    </w:p>
    <w:tbl>
      <w:tblPr>
        <w:tblStyle w:val="TableGrid"/>
        <w:tblW w:w="5490" w:type="dxa"/>
        <w:tblInd w:w="1768" w:type="dxa"/>
        <w:tblLayout w:type="fixed"/>
        <w:tblLook w:val="04A0" w:firstRow="1" w:lastRow="0" w:firstColumn="1" w:lastColumn="0" w:noHBand="0" w:noVBand="1"/>
      </w:tblPr>
      <w:tblGrid>
        <w:gridCol w:w="2745"/>
        <w:gridCol w:w="2745"/>
      </w:tblGrid>
      <w:tr w:rsidR="00AC0046" w:rsidRPr="00A53BDB" w14:paraId="25359EF7" w14:textId="77777777" w:rsidTr="00AC0046">
        <w:trPr>
          <w:cantSplit/>
          <w:tblHeader/>
        </w:trPr>
        <w:tc>
          <w:tcPr>
            <w:tcW w:w="2745" w:type="dxa"/>
            <w:shd w:val="clear" w:color="auto" w:fill="FDE9D9" w:themeFill="accent6" w:themeFillTint="33"/>
          </w:tcPr>
          <w:p w14:paraId="24659503" w14:textId="77777777" w:rsidR="00AC0046" w:rsidRPr="00C73292" w:rsidRDefault="00AC0046" w:rsidP="00056052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73292">
              <w:rPr>
                <w:rFonts w:asciiTheme="minorHAnsi" w:hAnsiTheme="minorHAnsi"/>
                <w:b/>
                <w:sz w:val="24"/>
              </w:rPr>
              <w:t xml:space="preserve">FW Materials </w:t>
            </w:r>
            <w:r>
              <w:rPr>
                <w:rFonts w:asciiTheme="minorHAnsi" w:hAnsiTheme="minorHAnsi"/>
                <w:b/>
                <w:sz w:val="24"/>
              </w:rPr>
              <w:t>– If not required write no</w:t>
            </w:r>
          </w:p>
        </w:tc>
        <w:tc>
          <w:tcPr>
            <w:tcW w:w="2745" w:type="dxa"/>
            <w:shd w:val="clear" w:color="auto" w:fill="FDE9D9" w:themeFill="accent6" w:themeFillTint="33"/>
          </w:tcPr>
          <w:p w14:paraId="6812683B" w14:textId="77777777" w:rsidR="00AC0046" w:rsidRPr="00C73292" w:rsidRDefault="00AC0046" w:rsidP="00C73292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73292">
              <w:rPr>
                <w:rFonts w:asciiTheme="minorHAnsi" w:hAnsiTheme="minorHAnsi"/>
                <w:b/>
                <w:sz w:val="24"/>
              </w:rPr>
              <w:t>Frequency / Schedule / date</w:t>
            </w:r>
            <w:r>
              <w:rPr>
                <w:rFonts w:asciiTheme="minorHAnsi" w:hAnsiTheme="minorHAnsi"/>
                <w:b/>
                <w:sz w:val="24"/>
              </w:rPr>
              <w:t xml:space="preserve"> sent or will be sent on</w:t>
            </w:r>
          </w:p>
        </w:tc>
      </w:tr>
      <w:tr w:rsidR="00AC0046" w:rsidRPr="00A53BDB" w14:paraId="0E9ADFF6" w14:textId="77777777" w:rsidTr="00AC0046">
        <w:trPr>
          <w:trHeight w:val="125"/>
        </w:trPr>
        <w:tc>
          <w:tcPr>
            <w:tcW w:w="2745" w:type="dxa"/>
            <w:vAlign w:val="center"/>
          </w:tcPr>
          <w:p w14:paraId="1520230E" w14:textId="77777777" w:rsidR="00AC0046" w:rsidRPr="00FF0A24" w:rsidRDefault="00AC0046" w:rsidP="00BC0E62">
            <w:pPr>
              <w:rPr>
                <w:rFonts w:asciiTheme="minorHAnsi" w:hAnsiTheme="minorHAnsi"/>
                <w:sz w:val="20"/>
                <w:szCs w:val="20"/>
              </w:rPr>
            </w:pPr>
            <w:r w:rsidRPr="00FF0A24">
              <w:rPr>
                <w:rFonts w:asciiTheme="minorHAnsi" w:hAnsiTheme="minorHAnsi"/>
                <w:sz w:val="20"/>
                <w:szCs w:val="20"/>
              </w:rPr>
              <w:t xml:space="preserve">Final translated live link or </w:t>
            </w:r>
            <w:proofErr w:type="spellStart"/>
            <w:r w:rsidRPr="00FF0A24">
              <w:rPr>
                <w:rFonts w:asciiTheme="minorHAnsi" w:hAnsiTheme="minorHAnsi"/>
                <w:sz w:val="20"/>
                <w:szCs w:val="20"/>
              </w:rPr>
              <w:t>Q’re</w:t>
            </w:r>
            <w:proofErr w:type="spellEnd"/>
          </w:p>
        </w:tc>
        <w:tc>
          <w:tcPr>
            <w:tcW w:w="2745" w:type="dxa"/>
            <w:vAlign w:val="center"/>
          </w:tcPr>
          <w:p w14:paraId="0CED81D7" w14:textId="6BD552E4" w:rsidR="00AC0046" w:rsidRDefault="0041642D" w:rsidP="00041DC4">
            <w:pPr>
              <w:jc w:val="center"/>
            </w:pPr>
            <w:r>
              <w:t>13</w:t>
            </w:r>
            <w:r w:rsidR="00CF0CEF">
              <w:t>.</w:t>
            </w:r>
            <w:r>
              <w:t>12</w:t>
            </w:r>
            <w:r w:rsidR="00CF0CEF">
              <w:t>.202</w:t>
            </w:r>
            <w:r>
              <w:t>3</w:t>
            </w:r>
          </w:p>
        </w:tc>
      </w:tr>
      <w:tr w:rsidR="00AC0046" w:rsidRPr="00A53BDB" w14:paraId="5FB84DC6" w14:textId="77777777" w:rsidTr="00AC0046">
        <w:tc>
          <w:tcPr>
            <w:tcW w:w="2745" w:type="dxa"/>
            <w:vAlign w:val="center"/>
          </w:tcPr>
          <w:p w14:paraId="668EA573" w14:textId="77777777" w:rsidR="00AC0046" w:rsidRPr="00FF0A24" w:rsidRDefault="00AC0046" w:rsidP="00BC0E62">
            <w:pPr>
              <w:rPr>
                <w:rFonts w:asciiTheme="minorHAnsi" w:hAnsiTheme="minorHAnsi"/>
                <w:sz w:val="20"/>
                <w:szCs w:val="20"/>
              </w:rPr>
            </w:pPr>
            <w:r w:rsidRPr="00FF0A24">
              <w:rPr>
                <w:rFonts w:asciiTheme="minorHAnsi" w:hAnsiTheme="minorHAnsi"/>
                <w:sz w:val="20"/>
                <w:szCs w:val="20"/>
              </w:rPr>
              <w:t>OE Link</w:t>
            </w:r>
          </w:p>
        </w:tc>
        <w:tc>
          <w:tcPr>
            <w:tcW w:w="2745" w:type="dxa"/>
            <w:vAlign w:val="center"/>
          </w:tcPr>
          <w:p w14:paraId="096E18C1" w14:textId="77777777" w:rsidR="00AC0046" w:rsidRDefault="00ED0C2D" w:rsidP="008A2FEA">
            <w:pPr>
              <w:jc w:val="center"/>
            </w:pPr>
            <w:r>
              <w:t>NA</w:t>
            </w:r>
          </w:p>
        </w:tc>
      </w:tr>
      <w:tr w:rsidR="00AC0046" w:rsidRPr="00A53BDB" w14:paraId="4E9CDEFD" w14:textId="77777777" w:rsidTr="00AC0046">
        <w:tc>
          <w:tcPr>
            <w:tcW w:w="2745" w:type="dxa"/>
            <w:vAlign w:val="center"/>
          </w:tcPr>
          <w:p w14:paraId="3C8C7E78" w14:textId="77777777" w:rsidR="00AC0046" w:rsidRPr="00FF0A24" w:rsidRDefault="00AC0046" w:rsidP="00BC0E62">
            <w:pPr>
              <w:rPr>
                <w:rFonts w:asciiTheme="minorHAnsi" w:hAnsiTheme="minorHAnsi"/>
                <w:sz w:val="20"/>
                <w:szCs w:val="20"/>
              </w:rPr>
            </w:pPr>
            <w:r w:rsidRPr="00FF0A24">
              <w:rPr>
                <w:rFonts w:asciiTheme="minorHAnsi" w:hAnsiTheme="minorHAnsi"/>
                <w:sz w:val="20"/>
                <w:szCs w:val="20"/>
              </w:rPr>
              <w:t>Translated OE sheets</w:t>
            </w:r>
          </w:p>
        </w:tc>
        <w:tc>
          <w:tcPr>
            <w:tcW w:w="2745" w:type="dxa"/>
            <w:vAlign w:val="center"/>
          </w:tcPr>
          <w:p w14:paraId="74DC9DC1" w14:textId="77777777" w:rsidR="00AC0046" w:rsidRDefault="00ED0C2D" w:rsidP="008A2FEA">
            <w:pPr>
              <w:jc w:val="center"/>
            </w:pPr>
            <w:r>
              <w:t>NA</w:t>
            </w:r>
          </w:p>
        </w:tc>
      </w:tr>
      <w:tr w:rsidR="00AC0046" w:rsidRPr="00A53BDB" w14:paraId="14195BA7" w14:textId="77777777" w:rsidTr="00AC0046">
        <w:tc>
          <w:tcPr>
            <w:tcW w:w="2745" w:type="dxa"/>
            <w:vAlign w:val="center"/>
          </w:tcPr>
          <w:p w14:paraId="73235CB5" w14:textId="77777777" w:rsidR="00AC0046" w:rsidRPr="00FF0A24" w:rsidRDefault="00AC0046" w:rsidP="00BC0E62">
            <w:pPr>
              <w:rPr>
                <w:rFonts w:asciiTheme="minorHAnsi" w:hAnsiTheme="minorHAnsi"/>
                <w:sz w:val="20"/>
                <w:szCs w:val="20"/>
              </w:rPr>
            </w:pPr>
            <w:r w:rsidRPr="00FF0A24">
              <w:rPr>
                <w:rFonts w:asciiTheme="minorHAnsi" w:hAnsiTheme="minorHAnsi"/>
                <w:sz w:val="20"/>
                <w:szCs w:val="20"/>
              </w:rPr>
              <w:t>LOI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calculator </w:t>
            </w:r>
          </w:p>
        </w:tc>
        <w:tc>
          <w:tcPr>
            <w:tcW w:w="2745" w:type="dxa"/>
            <w:vAlign w:val="center"/>
          </w:tcPr>
          <w:p w14:paraId="2EA892ED" w14:textId="11905CB3" w:rsidR="00AC0046" w:rsidRDefault="0041642D" w:rsidP="00041DC4">
            <w:pPr>
              <w:jc w:val="center"/>
            </w:pPr>
            <w:r>
              <w:t>13.12.2023</w:t>
            </w:r>
          </w:p>
        </w:tc>
      </w:tr>
      <w:tr w:rsidR="00AC0046" w:rsidRPr="00A53BDB" w14:paraId="61CC6208" w14:textId="77777777" w:rsidTr="00AC0046">
        <w:tc>
          <w:tcPr>
            <w:tcW w:w="2745" w:type="dxa"/>
            <w:vAlign w:val="center"/>
          </w:tcPr>
          <w:p w14:paraId="2BDDC912" w14:textId="77777777" w:rsidR="00AC0046" w:rsidRPr="00FF0A24" w:rsidRDefault="00AC0046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Pr="00FF0A24">
              <w:rPr>
                <w:rFonts w:asciiTheme="minorHAnsi" w:hAnsiTheme="minorHAnsi"/>
                <w:sz w:val="20"/>
                <w:szCs w:val="20"/>
              </w:rPr>
              <w:t>timulus</w:t>
            </w:r>
          </w:p>
        </w:tc>
        <w:tc>
          <w:tcPr>
            <w:tcW w:w="2745" w:type="dxa"/>
            <w:vAlign w:val="center"/>
          </w:tcPr>
          <w:p w14:paraId="7677823D" w14:textId="77777777" w:rsidR="00AC0046" w:rsidRPr="00FF0A24" w:rsidRDefault="00AC0046" w:rsidP="00AC004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</w:t>
            </w:r>
          </w:p>
        </w:tc>
      </w:tr>
      <w:tr w:rsidR="00AC0046" w:rsidRPr="00A53BDB" w14:paraId="2D261581" w14:textId="77777777" w:rsidTr="00AC0046">
        <w:tc>
          <w:tcPr>
            <w:tcW w:w="2745" w:type="dxa"/>
            <w:vAlign w:val="center"/>
          </w:tcPr>
          <w:p w14:paraId="78D9C11E" w14:textId="77777777" w:rsidR="00AC0046" w:rsidRPr="00FF0A24" w:rsidRDefault="00AC0046" w:rsidP="00BC0E62">
            <w:pPr>
              <w:rPr>
                <w:rFonts w:asciiTheme="minorHAnsi" w:hAnsiTheme="minorHAnsi"/>
                <w:sz w:val="20"/>
                <w:szCs w:val="20"/>
              </w:rPr>
            </w:pPr>
            <w:r w:rsidRPr="00FF0A24">
              <w:rPr>
                <w:rFonts w:asciiTheme="minorHAnsi" w:hAnsiTheme="minorHAnsi"/>
                <w:sz w:val="20"/>
                <w:szCs w:val="20"/>
              </w:rPr>
              <w:t>Who will print Concept / stimulus / Photo cards</w:t>
            </w:r>
          </w:p>
        </w:tc>
        <w:tc>
          <w:tcPr>
            <w:tcW w:w="2745" w:type="dxa"/>
            <w:vAlign w:val="center"/>
          </w:tcPr>
          <w:p w14:paraId="54D29189" w14:textId="77777777" w:rsidR="00AC0046" w:rsidRPr="00FF0A24" w:rsidRDefault="00AC0046" w:rsidP="00AC004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</w:t>
            </w:r>
          </w:p>
        </w:tc>
      </w:tr>
      <w:tr w:rsidR="00AC0046" w:rsidRPr="00A53BDB" w14:paraId="7D56374C" w14:textId="77777777" w:rsidTr="00AC0046">
        <w:tc>
          <w:tcPr>
            <w:tcW w:w="2745" w:type="dxa"/>
            <w:vAlign w:val="center"/>
          </w:tcPr>
          <w:p w14:paraId="2913BC73" w14:textId="77777777" w:rsidR="00AC0046" w:rsidRPr="00FF0A24" w:rsidRDefault="00AC0046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Final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qre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– Main / Detail</w:t>
            </w:r>
          </w:p>
        </w:tc>
        <w:tc>
          <w:tcPr>
            <w:tcW w:w="2745" w:type="dxa"/>
            <w:vAlign w:val="center"/>
          </w:tcPr>
          <w:p w14:paraId="75313F4C" w14:textId="5AC2DB19" w:rsidR="00AC0046" w:rsidRDefault="00480D99" w:rsidP="00AC0046">
            <w:pPr>
              <w:jc w:val="center"/>
            </w:pPr>
            <w:r>
              <w:t>13.12.2023</w:t>
            </w:r>
          </w:p>
        </w:tc>
      </w:tr>
      <w:tr w:rsidR="00AC0046" w:rsidRPr="00A53BDB" w14:paraId="22ED23A3" w14:textId="77777777" w:rsidTr="00AC0046">
        <w:tc>
          <w:tcPr>
            <w:tcW w:w="2745" w:type="dxa"/>
            <w:vAlign w:val="center"/>
          </w:tcPr>
          <w:p w14:paraId="6F946601" w14:textId="77777777" w:rsidR="00AC0046" w:rsidRPr="00FF0A24" w:rsidRDefault="00AC0046" w:rsidP="005777D7">
            <w:pPr>
              <w:rPr>
                <w:rFonts w:asciiTheme="minorHAnsi" w:hAnsiTheme="minorHAnsi"/>
                <w:sz w:val="20"/>
                <w:szCs w:val="20"/>
              </w:rPr>
            </w:pPr>
            <w:r w:rsidRPr="00FF0A24">
              <w:rPr>
                <w:rFonts w:asciiTheme="minorHAnsi" w:hAnsiTheme="minorHAnsi"/>
                <w:sz w:val="20"/>
                <w:szCs w:val="20"/>
              </w:rPr>
              <w:t>Show Cards</w:t>
            </w:r>
          </w:p>
        </w:tc>
        <w:tc>
          <w:tcPr>
            <w:tcW w:w="2745" w:type="dxa"/>
            <w:vAlign w:val="center"/>
          </w:tcPr>
          <w:p w14:paraId="2B1A16E5" w14:textId="7AB99333" w:rsidR="00AC0046" w:rsidRDefault="002666D1" w:rsidP="008A2FEA">
            <w:pPr>
              <w:jc w:val="center"/>
            </w:pPr>
            <w:r>
              <w:t>NA</w:t>
            </w:r>
          </w:p>
        </w:tc>
      </w:tr>
      <w:tr w:rsidR="00AC0046" w:rsidRPr="00A53BDB" w14:paraId="10FEBA3C" w14:textId="77777777" w:rsidTr="00AC0046">
        <w:tc>
          <w:tcPr>
            <w:tcW w:w="2745" w:type="dxa"/>
            <w:vAlign w:val="center"/>
          </w:tcPr>
          <w:p w14:paraId="7E7CF2E3" w14:textId="77777777" w:rsidR="00AC0046" w:rsidRPr="00FF0A24" w:rsidRDefault="00AC0046" w:rsidP="00BC0E62">
            <w:pPr>
              <w:rPr>
                <w:rFonts w:asciiTheme="minorHAnsi" w:hAnsiTheme="minorHAnsi"/>
                <w:sz w:val="20"/>
                <w:szCs w:val="20"/>
              </w:rPr>
            </w:pPr>
            <w:r w:rsidRPr="00375EB7">
              <w:rPr>
                <w:rFonts w:asciiTheme="minorHAnsi" w:hAnsiTheme="minorHAnsi"/>
                <w:sz w:val="20"/>
                <w:szCs w:val="20"/>
              </w:rPr>
              <w:t>Tele calling script</w:t>
            </w:r>
          </w:p>
        </w:tc>
        <w:tc>
          <w:tcPr>
            <w:tcW w:w="2745" w:type="dxa"/>
            <w:vAlign w:val="center"/>
          </w:tcPr>
          <w:p w14:paraId="1A7EE408" w14:textId="77777777" w:rsidR="00AC0046" w:rsidRPr="00FF0A24" w:rsidRDefault="00AC0046" w:rsidP="00AC004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t>NA</w:t>
            </w:r>
          </w:p>
        </w:tc>
      </w:tr>
      <w:tr w:rsidR="00AC0046" w:rsidRPr="00A53BDB" w14:paraId="5CF0CF1B" w14:textId="77777777" w:rsidTr="00AC0046">
        <w:tc>
          <w:tcPr>
            <w:tcW w:w="2745" w:type="dxa"/>
            <w:vAlign w:val="center"/>
          </w:tcPr>
          <w:p w14:paraId="173B5389" w14:textId="77777777" w:rsidR="00AC0046" w:rsidRPr="00FF0A24" w:rsidRDefault="00AC0046" w:rsidP="00BC0E62">
            <w:pPr>
              <w:rPr>
                <w:rFonts w:asciiTheme="minorHAnsi" w:hAnsiTheme="minorHAnsi"/>
                <w:sz w:val="20"/>
                <w:szCs w:val="20"/>
              </w:rPr>
            </w:pPr>
            <w:r w:rsidRPr="00375EB7">
              <w:rPr>
                <w:rFonts w:asciiTheme="minorHAnsi" w:hAnsiTheme="minorHAnsi"/>
                <w:sz w:val="20"/>
                <w:szCs w:val="20"/>
              </w:rPr>
              <w:t>Quota sheet</w:t>
            </w:r>
          </w:p>
        </w:tc>
        <w:tc>
          <w:tcPr>
            <w:tcW w:w="2745" w:type="dxa"/>
            <w:vAlign w:val="center"/>
          </w:tcPr>
          <w:p w14:paraId="5A006A09" w14:textId="5779D09B" w:rsidR="00AC0046" w:rsidRDefault="006B3EFE" w:rsidP="006B3EFE">
            <w:r>
              <w:t xml:space="preserve">                  </w:t>
            </w:r>
            <w:r w:rsidR="002666D1">
              <w:t>13</w:t>
            </w:r>
            <w:r w:rsidR="00B52BD4">
              <w:t>.</w:t>
            </w:r>
            <w:r w:rsidR="002666D1">
              <w:t>12</w:t>
            </w:r>
            <w:r w:rsidR="00B52BD4">
              <w:t>.202</w:t>
            </w:r>
            <w:r w:rsidR="002666D1">
              <w:t>3</w:t>
            </w:r>
          </w:p>
        </w:tc>
      </w:tr>
      <w:tr w:rsidR="00AC0046" w:rsidRPr="00A53BDB" w14:paraId="42E35B82" w14:textId="77777777" w:rsidTr="00AC0046">
        <w:tc>
          <w:tcPr>
            <w:tcW w:w="2745" w:type="dxa"/>
            <w:vAlign w:val="center"/>
          </w:tcPr>
          <w:p w14:paraId="1D4637F8" w14:textId="77777777" w:rsidR="00AC0046" w:rsidRPr="00375EB7" w:rsidRDefault="00AC0046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Interviews will be done in English only?</w:t>
            </w:r>
          </w:p>
        </w:tc>
        <w:tc>
          <w:tcPr>
            <w:tcW w:w="2745" w:type="dxa"/>
            <w:vAlign w:val="center"/>
          </w:tcPr>
          <w:p w14:paraId="29DDF3EC" w14:textId="77777777" w:rsidR="00AC0046" w:rsidRPr="00FF0A24" w:rsidRDefault="00AC0046" w:rsidP="00AC004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</w:tr>
    </w:tbl>
    <w:p w14:paraId="273A5B9A" w14:textId="77777777" w:rsidR="00F17DDE" w:rsidRDefault="00F17DDE"/>
    <w:tbl>
      <w:tblPr>
        <w:tblStyle w:val="TableGrid"/>
        <w:tblW w:w="1098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10980"/>
      </w:tblGrid>
      <w:tr w:rsidR="007A2637" w:rsidRPr="00A53BDB" w14:paraId="0F27ED94" w14:textId="77777777" w:rsidTr="007A2637">
        <w:tc>
          <w:tcPr>
            <w:tcW w:w="10980" w:type="dxa"/>
            <w:shd w:val="clear" w:color="auto" w:fill="FDE9D9" w:themeFill="accent6" w:themeFillTint="33"/>
            <w:vAlign w:val="center"/>
          </w:tcPr>
          <w:p w14:paraId="04D8E077" w14:textId="77777777" w:rsidR="007A2637" w:rsidRPr="00FF0A24" w:rsidRDefault="007A2637" w:rsidP="007A263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A2637">
              <w:rPr>
                <w:rFonts w:asciiTheme="minorHAnsi" w:hAnsiTheme="minorHAnsi"/>
                <w:b/>
                <w:sz w:val="24"/>
              </w:rPr>
              <w:t>Others</w:t>
            </w:r>
            <w:r>
              <w:rPr>
                <w:rFonts w:asciiTheme="minorHAnsi" w:hAnsiTheme="minorHAnsi"/>
                <w:b/>
                <w:sz w:val="24"/>
              </w:rPr>
              <w:t xml:space="preserve"> if any</w:t>
            </w:r>
            <w:r w:rsidRPr="007A2637">
              <w:rPr>
                <w:rFonts w:asciiTheme="minorHAnsi" w:hAnsiTheme="minorHAnsi"/>
                <w:b/>
                <w:sz w:val="24"/>
              </w:rPr>
              <w:t xml:space="preserve"> (please specify)</w:t>
            </w:r>
          </w:p>
        </w:tc>
      </w:tr>
      <w:tr w:rsidR="00260EEB" w:rsidRPr="00A53BDB" w14:paraId="5AE3C6E1" w14:textId="77777777" w:rsidTr="003B3649">
        <w:tc>
          <w:tcPr>
            <w:tcW w:w="10980" w:type="dxa"/>
          </w:tcPr>
          <w:p w14:paraId="09D21106" w14:textId="77777777" w:rsidR="000E0774" w:rsidRPr="00A53BDB" w:rsidRDefault="000E0774" w:rsidP="00ED3A41">
            <w:pPr>
              <w:rPr>
                <w:rFonts w:asciiTheme="minorHAnsi" w:hAnsiTheme="minorHAnsi"/>
                <w:sz w:val="20"/>
                <w:szCs w:val="20"/>
                <w:highlight w:val="green"/>
              </w:rPr>
            </w:pPr>
          </w:p>
        </w:tc>
      </w:tr>
      <w:tr w:rsidR="00260EEB" w:rsidRPr="00A53BDB" w14:paraId="2680CC74" w14:textId="77777777" w:rsidTr="003B3649">
        <w:tc>
          <w:tcPr>
            <w:tcW w:w="10980" w:type="dxa"/>
          </w:tcPr>
          <w:p w14:paraId="6F518C50" w14:textId="7744B2C1" w:rsidR="00260EEB" w:rsidRPr="000E0774" w:rsidRDefault="00260EEB" w:rsidP="00495290">
            <w:pPr>
              <w:rPr>
                <w:rFonts w:asciiTheme="minorHAnsi" w:hAnsiTheme="minorHAnsi"/>
                <w:b/>
                <w:sz w:val="20"/>
                <w:szCs w:val="20"/>
                <w:highlight w:val="green"/>
              </w:rPr>
            </w:pPr>
          </w:p>
        </w:tc>
      </w:tr>
      <w:tr w:rsidR="00260EEB" w:rsidRPr="00A53BDB" w14:paraId="76199BF5" w14:textId="77777777" w:rsidTr="003B3649">
        <w:tc>
          <w:tcPr>
            <w:tcW w:w="10980" w:type="dxa"/>
          </w:tcPr>
          <w:p w14:paraId="36304D7E" w14:textId="77777777" w:rsidR="00260EEB" w:rsidRPr="000E0774" w:rsidRDefault="00260EEB" w:rsidP="000E0774">
            <w:pPr>
              <w:rPr>
                <w:rFonts w:asciiTheme="minorHAnsi" w:hAnsiTheme="minorHAnsi"/>
                <w:b/>
                <w:sz w:val="20"/>
                <w:szCs w:val="20"/>
                <w:highlight w:val="green"/>
              </w:rPr>
            </w:pPr>
          </w:p>
        </w:tc>
      </w:tr>
      <w:tr w:rsidR="00260EEB" w:rsidRPr="00A53BDB" w14:paraId="619C2021" w14:textId="77777777" w:rsidTr="003B3649">
        <w:tc>
          <w:tcPr>
            <w:tcW w:w="10980" w:type="dxa"/>
          </w:tcPr>
          <w:p w14:paraId="2B61CA56" w14:textId="77777777" w:rsidR="00260EEB" w:rsidRPr="00A53BDB" w:rsidRDefault="00260EEB" w:rsidP="00BC0E62">
            <w:pPr>
              <w:rPr>
                <w:rFonts w:asciiTheme="minorHAnsi" w:hAnsiTheme="minorHAnsi"/>
                <w:sz w:val="20"/>
                <w:szCs w:val="20"/>
                <w:highlight w:val="green"/>
              </w:rPr>
            </w:pPr>
          </w:p>
        </w:tc>
      </w:tr>
    </w:tbl>
    <w:p w14:paraId="3D89787E" w14:textId="77777777" w:rsidR="00F17DDE" w:rsidRDefault="00F17DDE"/>
    <w:tbl>
      <w:tblPr>
        <w:tblStyle w:val="TableGrid"/>
        <w:tblW w:w="1098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10980"/>
      </w:tblGrid>
      <w:tr w:rsidR="007A2637" w:rsidRPr="00A53BDB" w14:paraId="7EFDA1D8" w14:textId="77777777" w:rsidTr="007A2637">
        <w:tc>
          <w:tcPr>
            <w:tcW w:w="10980" w:type="dxa"/>
            <w:shd w:val="clear" w:color="auto" w:fill="FDE9D9" w:themeFill="accent6" w:themeFillTint="33"/>
          </w:tcPr>
          <w:p w14:paraId="5DE03FD4" w14:textId="77777777" w:rsidR="007A2637" w:rsidRPr="00A53BDB" w:rsidRDefault="007A2637" w:rsidP="003B3649">
            <w:pPr>
              <w:jc w:val="center"/>
              <w:rPr>
                <w:rFonts w:asciiTheme="minorHAnsi" w:hAnsiTheme="minorHAnsi"/>
                <w:sz w:val="20"/>
                <w:szCs w:val="20"/>
                <w:highlight w:val="green"/>
              </w:rPr>
            </w:pPr>
            <w:r>
              <w:rPr>
                <w:rFonts w:asciiTheme="minorHAnsi" w:hAnsiTheme="minorHAnsi"/>
                <w:b/>
                <w:sz w:val="24"/>
              </w:rPr>
              <w:t>A</w:t>
            </w:r>
            <w:r w:rsidRPr="00E712A4">
              <w:rPr>
                <w:rFonts w:asciiTheme="minorHAnsi" w:hAnsiTheme="minorHAnsi"/>
                <w:b/>
                <w:sz w:val="24"/>
              </w:rPr>
              <w:t xml:space="preserve">dditional note </w:t>
            </w:r>
            <w:proofErr w:type="gramStart"/>
            <w:r w:rsidRPr="00E712A4">
              <w:rPr>
                <w:rFonts w:asciiTheme="minorHAnsi" w:hAnsiTheme="minorHAnsi"/>
                <w:b/>
                <w:sz w:val="24"/>
              </w:rPr>
              <w:t>( If</w:t>
            </w:r>
            <w:proofErr w:type="gramEnd"/>
            <w:r w:rsidRPr="00E712A4">
              <w:rPr>
                <w:rFonts w:asciiTheme="minorHAnsi" w:hAnsiTheme="minorHAnsi"/>
                <w:b/>
                <w:sz w:val="24"/>
              </w:rPr>
              <w:t xml:space="preserve"> Any)</w:t>
            </w:r>
          </w:p>
        </w:tc>
      </w:tr>
      <w:tr w:rsidR="007A2637" w:rsidRPr="00A53BDB" w14:paraId="2C91CB94" w14:textId="77777777" w:rsidTr="003B3649">
        <w:tc>
          <w:tcPr>
            <w:tcW w:w="10980" w:type="dxa"/>
          </w:tcPr>
          <w:p w14:paraId="6336E902" w14:textId="77777777" w:rsidR="007A2637" w:rsidRDefault="007A2637" w:rsidP="003B3649">
            <w:pPr>
              <w:rPr>
                <w:rFonts w:asciiTheme="minorHAnsi" w:hAnsiTheme="minorHAnsi"/>
                <w:sz w:val="20"/>
                <w:szCs w:val="20"/>
                <w:highlight w:val="green"/>
              </w:rPr>
            </w:pPr>
          </w:p>
          <w:tbl>
            <w:tblPr>
              <w:tblW w:w="10670" w:type="dxa"/>
              <w:tblLayout w:type="fixed"/>
              <w:tblLook w:val="04A0" w:firstRow="1" w:lastRow="0" w:firstColumn="1" w:lastColumn="0" w:noHBand="0" w:noVBand="1"/>
            </w:tblPr>
            <w:tblGrid>
              <w:gridCol w:w="6280"/>
              <w:gridCol w:w="4390"/>
            </w:tblGrid>
            <w:tr w:rsidR="00F529ED" w:rsidRPr="00F529ED" w14:paraId="79F813F0" w14:textId="77777777" w:rsidTr="009E2556">
              <w:trPr>
                <w:trHeight w:val="765"/>
              </w:trPr>
              <w:tc>
                <w:tcPr>
                  <w:tcW w:w="62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95D036" w14:textId="45721B3F" w:rsidR="00F529ED" w:rsidRPr="00F529ED" w:rsidRDefault="002666D1" w:rsidP="009E2556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  <w:lang w:val="en-IN" w:eastAsia="en-I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IN" w:eastAsia="en-IN"/>
                    </w:rPr>
                    <w:t>Database</w:t>
                  </w:r>
                </w:p>
              </w:tc>
              <w:tc>
                <w:tcPr>
                  <w:tcW w:w="43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618355" w14:textId="5DE62576" w:rsidR="00F529ED" w:rsidRPr="00F529ED" w:rsidRDefault="00F529ED" w:rsidP="009E255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IN" w:eastAsia="en-IN"/>
                    </w:rPr>
                  </w:pPr>
                </w:p>
              </w:tc>
            </w:tr>
            <w:tr w:rsidR="00F529ED" w:rsidRPr="00F529ED" w14:paraId="7BDFDA2E" w14:textId="77777777" w:rsidTr="009E2556">
              <w:trPr>
                <w:trHeight w:val="1020"/>
              </w:trPr>
              <w:tc>
                <w:tcPr>
                  <w:tcW w:w="62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21EA01" w14:textId="613817C0" w:rsidR="00F529ED" w:rsidRPr="00F529ED" w:rsidRDefault="00F529ED" w:rsidP="009E2556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  <w:lang w:val="en-IN" w:eastAsia="en-IN"/>
                    </w:rPr>
                  </w:pPr>
                </w:p>
              </w:tc>
              <w:tc>
                <w:tcPr>
                  <w:tcW w:w="439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91B001A" w14:textId="49E731E6" w:rsidR="00F529ED" w:rsidRPr="00F529ED" w:rsidRDefault="00F529ED" w:rsidP="009E255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IN" w:eastAsia="en-IN"/>
                    </w:rPr>
                  </w:pPr>
                </w:p>
              </w:tc>
            </w:tr>
            <w:tr w:rsidR="00A20312" w:rsidRPr="00F529ED" w14:paraId="442F58B1" w14:textId="77777777" w:rsidTr="00C15148">
              <w:trPr>
                <w:trHeight w:val="780"/>
              </w:trPr>
              <w:tc>
                <w:tcPr>
                  <w:tcW w:w="62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C216C3" w14:textId="001AEB25" w:rsidR="00A20312" w:rsidRPr="00F529ED" w:rsidRDefault="00A20312" w:rsidP="009E2556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  <w:lang w:val="en-IN" w:eastAsia="en-IN"/>
                    </w:rPr>
                  </w:pPr>
                </w:p>
              </w:tc>
              <w:tc>
                <w:tcPr>
                  <w:tcW w:w="439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1F02104" w14:textId="0571F6EF" w:rsidR="00A20312" w:rsidRPr="00F529ED" w:rsidRDefault="00A20312" w:rsidP="009E255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IN" w:eastAsia="en-IN"/>
                    </w:rPr>
                  </w:pPr>
                </w:p>
              </w:tc>
            </w:tr>
            <w:tr w:rsidR="00A20312" w:rsidRPr="00F529ED" w14:paraId="3DBF5532" w14:textId="77777777" w:rsidTr="00C15148">
              <w:trPr>
                <w:trHeight w:val="600"/>
              </w:trPr>
              <w:tc>
                <w:tcPr>
                  <w:tcW w:w="62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6A47A7" w14:textId="70EAE36E" w:rsidR="00A20312" w:rsidRPr="00F529ED" w:rsidRDefault="00A20312" w:rsidP="009E2556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  <w:lang w:val="en-IN" w:eastAsia="en-IN"/>
                    </w:rPr>
                  </w:pPr>
                </w:p>
              </w:tc>
              <w:tc>
                <w:tcPr>
                  <w:tcW w:w="439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34BCB33" w14:textId="23BBA663" w:rsidR="00A20312" w:rsidRPr="00F529ED" w:rsidRDefault="00A20312" w:rsidP="009E255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IN" w:eastAsia="en-IN"/>
                    </w:rPr>
                  </w:pPr>
                </w:p>
              </w:tc>
            </w:tr>
            <w:tr w:rsidR="00A20312" w:rsidRPr="00F529ED" w14:paraId="7666E8CE" w14:textId="77777777" w:rsidTr="00C15148">
              <w:trPr>
                <w:trHeight w:val="900"/>
              </w:trPr>
              <w:tc>
                <w:tcPr>
                  <w:tcW w:w="62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3427C4" w14:textId="3FBF376C" w:rsidR="00A20312" w:rsidRPr="00F529ED" w:rsidRDefault="00A20312" w:rsidP="009E255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IN" w:eastAsia="en-IN"/>
                    </w:rPr>
                  </w:pPr>
                </w:p>
              </w:tc>
              <w:tc>
                <w:tcPr>
                  <w:tcW w:w="439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BE68AC8" w14:textId="7E23D56A" w:rsidR="00A20312" w:rsidRPr="00F529ED" w:rsidRDefault="00A20312" w:rsidP="009E255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IN" w:eastAsia="en-IN"/>
                    </w:rPr>
                  </w:pPr>
                </w:p>
              </w:tc>
            </w:tr>
          </w:tbl>
          <w:p w14:paraId="6BD38492" w14:textId="77777777" w:rsidR="007A2637" w:rsidRPr="00A53BDB" w:rsidRDefault="007A2637" w:rsidP="003B3649">
            <w:pPr>
              <w:rPr>
                <w:rFonts w:asciiTheme="minorHAnsi" w:hAnsiTheme="minorHAnsi"/>
                <w:sz w:val="20"/>
                <w:szCs w:val="20"/>
                <w:highlight w:val="green"/>
              </w:rPr>
            </w:pPr>
          </w:p>
        </w:tc>
      </w:tr>
    </w:tbl>
    <w:p w14:paraId="21071A78" w14:textId="77777777" w:rsidR="00AA2DC8" w:rsidRDefault="00AA2DC8"/>
    <w:tbl>
      <w:tblPr>
        <w:tblStyle w:val="TableGrid"/>
        <w:tblW w:w="1098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7470"/>
        <w:gridCol w:w="3510"/>
      </w:tblGrid>
      <w:tr w:rsidR="00CA737C" w:rsidRPr="00A53BDB" w14:paraId="4DBAADDA" w14:textId="77777777" w:rsidTr="00C32DB8">
        <w:tc>
          <w:tcPr>
            <w:tcW w:w="7470" w:type="dxa"/>
            <w:shd w:val="clear" w:color="auto" w:fill="FDE9D9" w:themeFill="accent6" w:themeFillTint="33"/>
          </w:tcPr>
          <w:p w14:paraId="288F257F" w14:textId="77777777" w:rsidR="00CA737C" w:rsidRPr="00A53BDB" w:rsidRDefault="00CA737C" w:rsidP="004F3BCC">
            <w:pPr>
              <w:jc w:val="center"/>
              <w:rPr>
                <w:rFonts w:asciiTheme="minorHAnsi" w:hAnsiTheme="minorHAnsi"/>
                <w:sz w:val="20"/>
                <w:szCs w:val="20"/>
                <w:highlight w:val="green"/>
              </w:rPr>
            </w:pPr>
            <w:r w:rsidRPr="00C73292">
              <w:rPr>
                <w:rFonts w:asciiTheme="minorHAnsi" w:hAnsiTheme="minorHAnsi"/>
                <w:b/>
                <w:sz w:val="24"/>
              </w:rPr>
              <w:t>FW Schedule</w:t>
            </w:r>
          </w:p>
        </w:tc>
        <w:tc>
          <w:tcPr>
            <w:tcW w:w="3510" w:type="dxa"/>
            <w:shd w:val="clear" w:color="auto" w:fill="FDE9D9" w:themeFill="accent6" w:themeFillTint="33"/>
          </w:tcPr>
          <w:p w14:paraId="169E3096" w14:textId="77777777" w:rsidR="00CA737C" w:rsidRPr="00A53BDB" w:rsidRDefault="00CA737C" w:rsidP="00C32DB8">
            <w:pPr>
              <w:jc w:val="center"/>
              <w:rPr>
                <w:rFonts w:asciiTheme="minorHAnsi" w:hAnsiTheme="minorHAnsi"/>
                <w:sz w:val="20"/>
                <w:szCs w:val="20"/>
                <w:highlight w:val="green"/>
              </w:rPr>
            </w:pPr>
            <w:r w:rsidRPr="00C73292">
              <w:rPr>
                <w:rFonts w:asciiTheme="minorHAnsi" w:hAnsiTheme="minorHAnsi"/>
                <w:b/>
                <w:sz w:val="24"/>
              </w:rPr>
              <w:t>Frequency / Schedule / date</w:t>
            </w:r>
            <w:r w:rsidR="00AD1C08">
              <w:rPr>
                <w:rFonts w:asciiTheme="minorHAnsi" w:hAnsiTheme="minorHAnsi"/>
                <w:b/>
                <w:sz w:val="24"/>
              </w:rPr>
              <w:t xml:space="preserve"> sent or will be sent on</w:t>
            </w:r>
          </w:p>
        </w:tc>
      </w:tr>
    </w:tbl>
    <w:tbl>
      <w:tblPr>
        <w:tblW w:w="1089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70"/>
        <w:gridCol w:w="3420"/>
      </w:tblGrid>
      <w:tr w:rsidR="00576210" w:rsidRPr="00A53BDB" w14:paraId="34D67C6E" w14:textId="77777777" w:rsidTr="00AE150D">
        <w:trPr>
          <w:trHeight w:val="20"/>
        </w:trPr>
        <w:tc>
          <w:tcPr>
            <w:tcW w:w="7470" w:type="dxa"/>
            <w:vAlign w:val="center"/>
          </w:tcPr>
          <w:p w14:paraId="0DAC695A" w14:textId="62532BE3" w:rsidR="00576210" w:rsidRPr="00C96241" w:rsidRDefault="00576210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>Early Warning Note (EWN) Sent On</w:t>
            </w:r>
          </w:p>
        </w:tc>
        <w:tc>
          <w:tcPr>
            <w:tcW w:w="3420" w:type="dxa"/>
            <w:vAlign w:val="center"/>
          </w:tcPr>
          <w:p w14:paraId="2A525D6A" w14:textId="575901EC" w:rsidR="00576210" w:rsidRPr="00A53BDB" w:rsidRDefault="00CC404D" w:rsidP="008A2FEA">
            <w:pPr>
              <w:rPr>
                <w:rFonts w:asciiTheme="minorHAnsi" w:eastAsia="Batang" w:hAnsiTheme="minorHAnsi"/>
                <w:sz w:val="20"/>
                <w:szCs w:val="20"/>
              </w:rPr>
            </w:pPr>
            <w:r>
              <w:rPr>
                <w:rFonts w:asciiTheme="minorHAnsi" w:eastAsia="Batang" w:hAnsiTheme="minorHAnsi"/>
                <w:sz w:val="20"/>
                <w:szCs w:val="20"/>
              </w:rPr>
              <w:t>14.12.2023</w:t>
            </w:r>
          </w:p>
        </w:tc>
      </w:tr>
      <w:tr w:rsidR="00B14DC4" w:rsidRPr="00A53BDB" w14:paraId="026D1637" w14:textId="77777777" w:rsidTr="00AE150D">
        <w:trPr>
          <w:trHeight w:val="20"/>
        </w:trPr>
        <w:tc>
          <w:tcPr>
            <w:tcW w:w="7470" w:type="dxa"/>
            <w:vAlign w:val="center"/>
          </w:tcPr>
          <w:p w14:paraId="23706865" w14:textId="77777777" w:rsidR="00B14DC4" w:rsidRPr="00C96241" w:rsidRDefault="00B14DC4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>Date of field briefing to EIC’s</w:t>
            </w:r>
          </w:p>
        </w:tc>
        <w:tc>
          <w:tcPr>
            <w:tcW w:w="3420" w:type="dxa"/>
            <w:vAlign w:val="center"/>
          </w:tcPr>
          <w:p w14:paraId="2A61BBC4" w14:textId="2BAC9BC5" w:rsidR="00B14DC4" w:rsidRPr="00FF0A24" w:rsidRDefault="00B14DC4" w:rsidP="00041DC4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C2048" w:rsidRPr="00A53BDB" w14:paraId="1DB62290" w14:textId="77777777" w:rsidTr="003B3649">
        <w:trPr>
          <w:trHeight w:val="20"/>
        </w:trPr>
        <w:tc>
          <w:tcPr>
            <w:tcW w:w="7470" w:type="dxa"/>
            <w:vAlign w:val="center"/>
          </w:tcPr>
          <w:p w14:paraId="2DF9DE73" w14:textId="2BC79535" w:rsidR="007C2048" w:rsidRPr="00C96241" w:rsidRDefault="007C2048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 xml:space="preserve">Briefing /Mock calls of Freelancers - (In case of lengthy and complex </w:t>
            </w:r>
            <w:proofErr w:type="spellStart"/>
            <w:r w:rsidRPr="00C96241">
              <w:rPr>
                <w:rFonts w:eastAsia="Batang"/>
                <w:b/>
                <w:i/>
                <w:sz w:val="20"/>
                <w:szCs w:val="20"/>
              </w:rPr>
              <w:t>qnnr</w:t>
            </w:r>
            <w:proofErr w:type="spellEnd"/>
            <w:r w:rsidRPr="00C96241">
              <w:rPr>
                <w:rFonts w:eastAsia="Batang"/>
                <w:b/>
                <w:i/>
                <w:sz w:val="20"/>
                <w:szCs w:val="20"/>
              </w:rPr>
              <w:t xml:space="preserve"> it is mandatory to provide one additional day for training / mock calls)</w:t>
            </w:r>
          </w:p>
        </w:tc>
        <w:tc>
          <w:tcPr>
            <w:tcW w:w="3420" w:type="dxa"/>
          </w:tcPr>
          <w:p w14:paraId="65D7AA88" w14:textId="77777777" w:rsidR="007C2048" w:rsidRDefault="00AC0046" w:rsidP="003B3649">
            <w:r>
              <w:rPr>
                <w:rFonts w:asciiTheme="minorHAnsi" w:hAnsiTheme="minorHAnsi"/>
                <w:sz w:val="20"/>
                <w:szCs w:val="20"/>
              </w:rPr>
              <w:t>NA</w:t>
            </w:r>
          </w:p>
        </w:tc>
      </w:tr>
      <w:tr w:rsidR="007C2048" w:rsidRPr="00A53BDB" w14:paraId="31F56AE2" w14:textId="77777777" w:rsidTr="003B3649">
        <w:trPr>
          <w:trHeight w:val="20"/>
        </w:trPr>
        <w:tc>
          <w:tcPr>
            <w:tcW w:w="7470" w:type="dxa"/>
            <w:vAlign w:val="center"/>
          </w:tcPr>
          <w:p w14:paraId="6F58AB27" w14:textId="69E8783C" w:rsidR="007C2048" w:rsidRPr="00C96241" w:rsidRDefault="007C2048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>Date of team briefing: (should be a gap of one day post sharing of Final material)</w:t>
            </w:r>
          </w:p>
        </w:tc>
        <w:tc>
          <w:tcPr>
            <w:tcW w:w="3420" w:type="dxa"/>
          </w:tcPr>
          <w:p w14:paraId="37AAE3E4" w14:textId="31F47169" w:rsidR="007C2048" w:rsidRDefault="008B4566" w:rsidP="00041DC4">
            <w:r>
              <w:t>14.12.2023</w:t>
            </w:r>
          </w:p>
        </w:tc>
      </w:tr>
      <w:tr w:rsidR="007C2048" w:rsidRPr="00A53BDB" w14:paraId="27C11086" w14:textId="77777777" w:rsidTr="003B3649">
        <w:trPr>
          <w:trHeight w:val="20"/>
        </w:trPr>
        <w:tc>
          <w:tcPr>
            <w:tcW w:w="7470" w:type="dxa"/>
            <w:vAlign w:val="center"/>
          </w:tcPr>
          <w:p w14:paraId="2F123DC3" w14:textId="04C85C17" w:rsidR="007C2048" w:rsidRPr="00C96241" w:rsidRDefault="007C2048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>Date of Mock call:</w:t>
            </w:r>
          </w:p>
        </w:tc>
        <w:tc>
          <w:tcPr>
            <w:tcW w:w="3420" w:type="dxa"/>
          </w:tcPr>
          <w:p w14:paraId="69D83DA0" w14:textId="42DB33D5" w:rsidR="006D5384" w:rsidRDefault="00AC0046" w:rsidP="003B3649">
            <w:r>
              <w:t>NA</w:t>
            </w:r>
          </w:p>
        </w:tc>
      </w:tr>
      <w:tr w:rsidR="007C2048" w:rsidRPr="005336F2" w14:paraId="52F5E958" w14:textId="77777777" w:rsidTr="003B3649">
        <w:trPr>
          <w:trHeight w:val="20"/>
        </w:trPr>
        <w:tc>
          <w:tcPr>
            <w:tcW w:w="7470" w:type="dxa"/>
            <w:vAlign w:val="center"/>
          </w:tcPr>
          <w:p w14:paraId="34A39FA6" w14:textId="16598ECF" w:rsidR="007C2048" w:rsidRPr="00C96241" w:rsidRDefault="007C2048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>Fieldwork Start Date: (should be a gap of one day post Mock call)</w:t>
            </w:r>
          </w:p>
        </w:tc>
        <w:tc>
          <w:tcPr>
            <w:tcW w:w="3420" w:type="dxa"/>
          </w:tcPr>
          <w:p w14:paraId="04307B46" w14:textId="216A5A37" w:rsidR="007C2048" w:rsidRDefault="008B4566" w:rsidP="00041DC4">
            <w:r>
              <w:rPr>
                <w:rFonts w:asciiTheme="minorHAnsi" w:eastAsia="Batang" w:hAnsiTheme="minorHAnsi"/>
                <w:b/>
                <w:sz w:val="20"/>
                <w:szCs w:val="20"/>
              </w:rPr>
              <w:t>1</w:t>
            </w:r>
            <w:r w:rsidR="00374E72">
              <w:rPr>
                <w:rFonts w:asciiTheme="minorHAnsi" w:eastAsia="Batang" w:hAnsiTheme="minorHAnsi"/>
                <w:b/>
                <w:sz w:val="20"/>
                <w:szCs w:val="20"/>
              </w:rPr>
              <w:t>9</w:t>
            </w:r>
            <w:r>
              <w:rPr>
                <w:rFonts w:asciiTheme="minorHAnsi" w:eastAsia="Batang" w:hAnsiTheme="minorHAnsi"/>
                <w:b/>
                <w:sz w:val="20"/>
                <w:szCs w:val="20"/>
              </w:rPr>
              <w:t>.12.2023</w:t>
            </w:r>
          </w:p>
        </w:tc>
      </w:tr>
      <w:tr w:rsidR="00B14DC4" w:rsidRPr="005336F2" w14:paraId="17AF54AF" w14:textId="77777777" w:rsidTr="00AE150D">
        <w:trPr>
          <w:trHeight w:val="20"/>
        </w:trPr>
        <w:tc>
          <w:tcPr>
            <w:tcW w:w="7470" w:type="dxa"/>
            <w:vAlign w:val="center"/>
          </w:tcPr>
          <w:p w14:paraId="3F05C8A9" w14:textId="77777777" w:rsidR="00B14DC4" w:rsidRPr="00C96241" w:rsidRDefault="00B14DC4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>Fieldwork End Date:</w:t>
            </w:r>
          </w:p>
        </w:tc>
        <w:tc>
          <w:tcPr>
            <w:tcW w:w="3420" w:type="dxa"/>
            <w:vAlign w:val="center"/>
          </w:tcPr>
          <w:p w14:paraId="5BEFC041" w14:textId="68F9E92B" w:rsidR="00B14DC4" w:rsidRPr="00BD213D" w:rsidRDefault="00B14DC4" w:rsidP="00ED0C2D">
            <w:pPr>
              <w:rPr>
                <w:rFonts w:asciiTheme="minorHAnsi" w:eastAsia="Batang" w:hAnsiTheme="minorHAnsi"/>
                <w:b/>
                <w:sz w:val="20"/>
                <w:szCs w:val="20"/>
              </w:rPr>
            </w:pPr>
          </w:p>
        </w:tc>
      </w:tr>
      <w:tr w:rsidR="007C2048" w:rsidRPr="005336F2" w14:paraId="5380F95D" w14:textId="77777777" w:rsidTr="003B3649">
        <w:trPr>
          <w:trHeight w:val="20"/>
        </w:trPr>
        <w:tc>
          <w:tcPr>
            <w:tcW w:w="7470" w:type="dxa"/>
            <w:vAlign w:val="center"/>
          </w:tcPr>
          <w:p w14:paraId="3C507399" w14:textId="77777777" w:rsidR="007C2048" w:rsidRPr="00C96241" w:rsidRDefault="007C2048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>First Sync / Dispatch</w:t>
            </w:r>
          </w:p>
        </w:tc>
        <w:tc>
          <w:tcPr>
            <w:tcW w:w="3420" w:type="dxa"/>
          </w:tcPr>
          <w:p w14:paraId="756F8CFF" w14:textId="77777777" w:rsidR="007C2048" w:rsidRDefault="007C2048" w:rsidP="00ED0C2D"/>
        </w:tc>
      </w:tr>
      <w:tr w:rsidR="00041DC4" w:rsidRPr="005336F2" w14:paraId="768B76BF" w14:textId="77777777" w:rsidTr="00277B18">
        <w:trPr>
          <w:trHeight w:val="20"/>
        </w:trPr>
        <w:tc>
          <w:tcPr>
            <w:tcW w:w="7470" w:type="dxa"/>
            <w:vAlign w:val="center"/>
          </w:tcPr>
          <w:p w14:paraId="15EB3FD3" w14:textId="77777777" w:rsidR="00041DC4" w:rsidRPr="00C96241" w:rsidRDefault="00041DC4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>Final CE data to be synchronized on / Dispatch to be done on</w:t>
            </w:r>
          </w:p>
        </w:tc>
        <w:tc>
          <w:tcPr>
            <w:tcW w:w="3420" w:type="dxa"/>
          </w:tcPr>
          <w:p w14:paraId="7CFC4FB9" w14:textId="55A710D2" w:rsidR="00041DC4" w:rsidRDefault="00041DC4"/>
        </w:tc>
      </w:tr>
      <w:tr w:rsidR="00041DC4" w:rsidRPr="005336F2" w14:paraId="0F8FE766" w14:textId="77777777" w:rsidTr="00277B18">
        <w:trPr>
          <w:trHeight w:val="20"/>
        </w:trPr>
        <w:tc>
          <w:tcPr>
            <w:tcW w:w="7470" w:type="dxa"/>
            <w:vAlign w:val="center"/>
          </w:tcPr>
          <w:p w14:paraId="5F57780B" w14:textId="77777777" w:rsidR="00041DC4" w:rsidRPr="00C96241" w:rsidRDefault="00041DC4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>Final OE entry to be done</w:t>
            </w:r>
          </w:p>
        </w:tc>
        <w:tc>
          <w:tcPr>
            <w:tcW w:w="3420" w:type="dxa"/>
          </w:tcPr>
          <w:p w14:paraId="39A5252C" w14:textId="77777777" w:rsidR="00041DC4" w:rsidRDefault="00103160">
            <w:r>
              <w:t>NA</w:t>
            </w:r>
          </w:p>
        </w:tc>
      </w:tr>
      <w:tr w:rsidR="00041DC4" w:rsidRPr="005336F2" w14:paraId="2E499E17" w14:textId="77777777" w:rsidTr="00217176">
        <w:trPr>
          <w:trHeight w:val="20"/>
        </w:trPr>
        <w:tc>
          <w:tcPr>
            <w:tcW w:w="7470" w:type="dxa"/>
            <w:vAlign w:val="center"/>
          </w:tcPr>
          <w:p w14:paraId="1EACE270" w14:textId="77777777" w:rsidR="00041DC4" w:rsidRPr="00C96241" w:rsidRDefault="00041DC4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>Confirmation on QC complete by Field Team</w:t>
            </w:r>
          </w:p>
        </w:tc>
        <w:tc>
          <w:tcPr>
            <w:tcW w:w="3420" w:type="dxa"/>
          </w:tcPr>
          <w:p w14:paraId="6977A6DF" w14:textId="053D243B" w:rsidR="00041DC4" w:rsidRDefault="00041DC4"/>
        </w:tc>
      </w:tr>
      <w:tr w:rsidR="00041DC4" w:rsidRPr="005336F2" w14:paraId="1EF91A2D" w14:textId="77777777" w:rsidTr="00217176">
        <w:trPr>
          <w:trHeight w:val="20"/>
        </w:trPr>
        <w:tc>
          <w:tcPr>
            <w:tcW w:w="7470" w:type="dxa"/>
            <w:vAlign w:val="center"/>
          </w:tcPr>
          <w:p w14:paraId="5942B378" w14:textId="77777777" w:rsidR="00041DC4" w:rsidRPr="00C96241" w:rsidRDefault="00041DC4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>Confirmation on QC complete by IQC team</w:t>
            </w:r>
          </w:p>
        </w:tc>
        <w:tc>
          <w:tcPr>
            <w:tcW w:w="3420" w:type="dxa"/>
          </w:tcPr>
          <w:p w14:paraId="1A3A7D1D" w14:textId="77777777" w:rsidR="008A6415" w:rsidRDefault="000B2A1B" w:rsidP="008A6415">
            <w:pPr>
              <w:rPr>
                <w:rFonts w:asciiTheme="minorHAnsi" w:eastAsia="Batang" w:hAnsiTheme="minorHAnsi"/>
                <w:sz w:val="20"/>
                <w:szCs w:val="20"/>
              </w:rPr>
            </w:pPr>
            <w:r w:rsidRPr="0063148E">
              <w:rPr>
                <w:rFonts w:asciiTheme="minorHAnsi" w:eastAsia="Batang" w:hAnsiTheme="minorHAnsi"/>
                <w:sz w:val="20"/>
                <w:szCs w:val="20"/>
              </w:rPr>
              <w:t>First report –</w:t>
            </w:r>
          </w:p>
          <w:p w14:paraId="68BC6845" w14:textId="50DE8F16" w:rsidR="00041DC4" w:rsidRDefault="00667C6A" w:rsidP="008A6415">
            <w:r>
              <w:rPr>
                <w:rFonts w:asciiTheme="minorHAnsi" w:eastAsia="Batang" w:hAnsiTheme="minorHAnsi"/>
                <w:sz w:val="20"/>
                <w:szCs w:val="20"/>
              </w:rPr>
              <w:t>Second –</w:t>
            </w:r>
          </w:p>
        </w:tc>
      </w:tr>
      <w:tr w:rsidR="00B14DC4" w:rsidRPr="005336F2" w14:paraId="33127229" w14:textId="77777777" w:rsidTr="00AE150D">
        <w:trPr>
          <w:trHeight w:val="20"/>
        </w:trPr>
        <w:tc>
          <w:tcPr>
            <w:tcW w:w="7470" w:type="dxa"/>
            <w:vAlign w:val="center"/>
          </w:tcPr>
          <w:p w14:paraId="556DF488" w14:textId="77777777" w:rsidR="00B14DC4" w:rsidRPr="00C96241" w:rsidRDefault="00B14DC4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>Final CE Data to CRDC/GO</w:t>
            </w:r>
          </w:p>
        </w:tc>
        <w:tc>
          <w:tcPr>
            <w:tcW w:w="3420" w:type="dxa"/>
            <w:vAlign w:val="center"/>
          </w:tcPr>
          <w:p w14:paraId="764AEA7B" w14:textId="743145DB" w:rsidR="00B14DC4" w:rsidRPr="005336F2" w:rsidRDefault="00B14DC4" w:rsidP="00041DC4">
            <w:pPr>
              <w:rPr>
                <w:rFonts w:asciiTheme="minorHAnsi" w:eastAsia="Batang" w:hAnsiTheme="minorHAnsi"/>
                <w:sz w:val="20"/>
                <w:szCs w:val="20"/>
              </w:rPr>
            </w:pPr>
          </w:p>
        </w:tc>
      </w:tr>
      <w:tr w:rsidR="00B14DC4" w:rsidRPr="005336F2" w14:paraId="24E51B7C" w14:textId="77777777" w:rsidTr="00AE150D">
        <w:trPr>
          <w:trHeight w:val="20"/>
        </w:trPr>
        <w:tc>
          <w:tcPr>
            <w:tcW w:w="7470" w:type="dxa"/>
            <w:vAlign w:val="center"/>
          </w:tcPr>
          <w:p w14:paraId="65B263F0" w14:textId="77777777" w:rsidR="00B14DC4" w:rsidRPr="00C96241" w:rsidRDefault="00B14DC4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>Final OE Data to CRDC/GO</w:t>
            </w:r>
          </w:p>
        </w:tc>
        <w:tc>
          <w:tcPr>
            <w:tcW w:w="3420" w:type="dxa"/>
            <w:vAlign w:val="center"/>
          </w:tcPr>
          <w:p w14:paraId="07B0CE40" w14:textId="77777777" w:rsidR="00B14DC4" w:rsidRPr="005336F2" w:rsidRDefault="00103160" w:rsidP="00BC0E62">
            <w:pPr>
              <w:rPr>
                <w:rFonts w:asciiTheme="minorHAnsi" w:eastAsia="Batang" w:hAnsiTheme="minorHAnsi"/>
                <w:sz w:val="20"/>
                <w:szCs w:val="20"/>
              </w:rPr>
            </w:pPr>
            <w:r>
              <w:rPr>
                <w:rFonts w:asciiTheme="minorHAnsi" w:eastAsia="Batang" w:hAnsiTheme="minorHAnsi"/>
                <w:sz w:val="20"/>
                <w:szCs w:val="20"/>
              </w:rPr>
              <w:t>NA</w:t>
            </w:r>
          </w:p>
        </w:tc>
      </w:tr>
    </w:tbl>
    <w:tbl>
      <w:tblPr>
        <w:tblStyle w:val="TableGrid"/>
        <w:tblW w:w="10926" w:type="dxa"/>
        <w:tblInd w:w="-612" w:type="dxa"/>
        <w:tblLook w:val="04A0" w:firstRow="1" w:lastRow="0" w:firstColumn="1" w:lastColumn="0" w:noHBand="0" w:noVBand="1"/>
      </w:tblPr>
      <w:tblGrid>
        <w:gridCol w:w="7470"/>
        <w:gridCol w:w="3456"/>
      </w:tblGrid>
      <w:tr w:rsidR="00A53BDB" w:rsidRPr="00A53BDB" w14:paraId="5AA8410A" w14:textId="77777777" w:rsidTr="00AE150D">
        <w:tc>
          <w:tcPr>
            <w:tcW w:w="7470" w:type="dxa"/>
          </w:tcPr>
          <w:p w14:paraId="045C1A4D" w14:textId="77777777" w:rsidR="00A53BDB" w:rsidRPr="00C96241" w:rsidRDefault="0007582D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 xml:space="preserve">Frequency of </w:t>
            </w:r>
            <w:r w:rsidR="00A53BDB" w:rsidRPr="00C96241">
              <w:rPr>
                <w:rFonts w:eastAsia="Batang"/>
                <w:b/>
                <w:i/>
                <w:sz w:val="20"/>
                <w:szCs w:val="20"/>
              </w:rPr>
              <w:t xml:space="preserve">Synchronization </w:t>
            </w:r>
            <w:r w:rsidRPr="00C96241">
              <w:rPr>
                <w:rFonts w:eastAsia="Batang"/>
                <w:b/>
                <w:i/>
                <w:sz w:val="20"/>
                <w:szCs w:val="20"/>
              </w:rPr>
              <w:t xml:space="preserve">of interview </w:t>
            </w:r>
            <w:r w:rsidR="00A53BDB" w:rsidRPr="00C96241">
              <w:rPr>
                <w:rFonts w:eastAsia="Batang"/>
                <w:b/>
                <w:i/>
                <w:sz w:val="20"/>
                <w:szCs w:val="20"/>
              </w:rPr>
              <w:t>(if CAPI)</w:t>
            </w:r>
          </w:p>
        </w:tc>
        <w:tc>
          <w:tcPr>
            <w:tcW w:w="3456" w:type="dxa"/>
          </w:tcPr>
          <w:p w14:paraId="5C699C91" w14:textId="77777777" w:rsidR="00A53BDB" w:rsidRPr="00AC0046" w:rsidRDefault="004868FB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Daily </w:t>
            </w:r>
          </w:p>
        </w:tc>
      </w:tr>
      <w:tr w:rsidR="0007582D" w:rsidRPr="00A53BDB" w14:paraId="01BFCF9A" w14:textId="77777777" w:rsidTr="00AE150D">
        <w:tc>
          <w:tcPr>
            <w:tcW w:w="7470" w:type="dxa"/>
          </w:tcPr>
          <w:p w14:paraId="03D3F8B9" w14:textId="77777777" w:rsidR="0007582D" w:rsidRPr="00C96241" w:rsidRDefault="0007582D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 xml:space="preserve">Frequency of OE Entry &amp; </w:t>
            </w:r>
            <w:r w:rsidR="003103D9" w:rsidRPr="00C96241">
              <w:rPr>
                <w:rFonts w:eastAsia="Batang"/>
                <w:b/>
                <w:i/>
                <w:sz w:val="20"/>
                <w:szCs w:val="20"/>
              </w:rPr>
              <w:t>Synchronization</w:t>
            </w:r>
            <w:r w:rsidRPr="00C96241">
              <w:rPr>
                <w:rFonts w:eastAsia="Batang"/>
                <w:b/>
                <w:i/>
                <w:sz w:val="20"/>
                <w:szCs w:val="20"/>
              </w:rPr>
              <w:t xml:space="preserve"> (if CAPI)</w:t>
            </w:r>
          </w:p>
        </w:tc>
        <w:tc>
          <w:tcPr>
            <w:tcW w:w="3456" w:type="dxa"/>
          </w:tcPr>
          <w:p w14:paraId="75F98DBF" w14:textId="77777777" w:rsidR="0007582D" w:rsidRPr="00AC0046" w:rsidRDefault="000B2A1B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Daily</w:t>
            </w:r>
          </w:p>
        </w:tc>
      </w:tr>
      <w:tr w:rsidR="00A53BDB" w:rsidRPr="00A53BDB" w14:paraId="3B18571D" w14:textId="77777777" w:rsidTr="00AE150D">
        <w:tc>
          <w:tcPr>
            <w:tcW w:w="7470" w:type="dxa"/>
          </w:tcPr>
          <w:p w14:paraId="368BFA1F" w14:textId="77777777" w:rsidR="00A53BDB" w:rsidRPr="00C96241" w:rsidRDefault="0007582D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 xml:space="preserve">Frequency of </w:t>
            </w:r>
            <w:r w:rsidR="00A53BDB" w:rsidRPr="00C96241">
              <w:rPr>
                <w:rFonts w:eastAsia="Batang"/>
                <w:b/>
                <w:i/>
                <w:sz w:val="20"/>
                <w:szCs w:val="20"/>
              </w:rPr>
              <w:t xml:space="preserve">Status update </w:t>
            </w:r>
            <w:proofErr w:type="gramStart"/>
            <w:r w:rsidRPr="00C96241">
              <w:rPr>
                <w:rFonts w:eastAsia="Batang"/>
                <w:b/>
                <w:i/>
                <w:sz w:val="20"/>
                <w:szCs w:val="20"/>
              </w:rPr>
              <w:t>( If</w:t>
            </w:r>
            <w:proofErr w:type="gramEnd"/>
            <w:r w:rsidRPr="00C96241">
              <w:rPr>
                <w:rFonts w:eastAsia="Batang"/>
                <w:b/>
                <w:i/>
                <w:sz w:val="20"/>
                <w:szCs w:val="20"/>
              </w:rPr>
              <w:t xml:space="preserve"> CAPI)</w:t>
            </w:r>
          </w:p>
        </w:tc>
        <w:tc>
          <w:tcPr>
            <w:tcW w:w="3456" w:type="dxa"/>
          </w:tcPr>
          <w:p w14:paraId="3307536D" w14:textId="77777777" w:rsidR="00A53BDB" w:rsidRPr="00AC0046" w:rsidRDefault="004868FB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Daily</w:t>
            </w:r>
          </w:p>
        </w:tc>
      </w:tr>
      <w:tr w:rsidR="00A53BDB" w:rsidRPr="00A53BDB" w14:paraId="1D2D3D9D" w14:textId="77777777" w:rsidTr="00AE150D">
        <w:tc>
          <w:tcPr>
            <w:tcW w:w="7470" w:type="dxa"/>
          </w:tcPr>
          <w:p w14:paraId="2FD2B732" w14:textId="77777777" w:rsidR="00A53BDB" w:rsidRPr="00C96241" w:rsidRDefault="003103D9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>Frequency of Status update (if PAPI)</w:t>
            </w:r>
          </w:p>
        </w:tc>
        <w:tc>
          <w:tcPr>
            <w:tcW w:w="3456" w:type="dxa"/>
          </w:tcPr>
          <w:p w14:paraId="41CAD3D4" w14:textId="77777777" w:rsidR="00A53BDB" w:rsidRPr="00AC0046" w:rsidRDefault="00687234" w:rsidP="00BC0E62">
            <w:pPr>
              <w:rPr>
                <w:rFonts w:asciiTheme="minorHAnsi" w:hAnsiTheme="minorHAnsi"/>
                <w:sz w:val="20"/>
                <w:szCs w:val="20"/>
              </w:rPr>
            </w:pPr>
            <w:r w:rsidRPr="00AC0046">
              <w:rPr>
                <w:rFonts w:asciiTheme="minorHAnsi" w:hAnsiTheme="minorHAnsi"/>
                <w:sz w:val="20"/>
                <w:szCs w:val="20"/>
              </w:rPr>
              <w:t>NA</w:t>
            </w:r>
          </w:p>
        </w:tc>
      </w:tr>
      <w:tr w:rsidR="003103D9" w:rsidRPr="00A53BDB" w14:paraId="33593AA6" w14:textId="77777777" w:rsidTr="00AE150D">
        <w:tc>
          <w:tcPr>
            <w:tcW w:w="7470" w:type="dxa"/>
          </w:tcPr>
          <w:p w14:paraId="6BA18274" w14:textId="77777777" w:rsidR="003103D9" w:rsidRPr="00C96241" w:rsidRDefault="003103D9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>Frequency of Dispatch (if PAPI)</w:t>
            </w:r>
          </w:p>
        </w:tc>
        <w:tc>
          <w:tcPr>
            <w:tcW w:w="3456" w:type="dxa"/>
          </w:tcPr>
          <w:p w14:paraId="2E1694DA" w14:textId="77777777" w:rsidR="003103D9" w:rsidRPr="00AC0046" w:rsidRDefault="00687234" w:rsidP="00BC0E62">
            <w:pPr>
              <w:rPr>
                <w:rFonts w:asciiTheme="minorHAnsi" w:hAnsiTheme="minorHAnsi"/>
                <w:sz w:val="20"/>
                <w:szCs w:val="20"/>
              </w:rPr>
            </w:pPr>
            <w:r w:rsidRPr="00AC0046">
              <w:rPr>
                <w:rFonts w:asciiTheme="minorHAnsi" w:hAnsiTheme="minorHAnsi"/>
                <w:sz w:val="20"/>
                <w:szCs w:val="20"/>
              </w:rPr>
              <w:t>NA</w:t>
            </w:r>
          </w:p>
        </w:tc>
      </w:tr>
      <w:tr w:rsidR="003103D9" w:rsidRPr="00A53BDB" w14:paraId="3D2989D9" w14:textId="77777777" w:rsidTr="00AE150D">
        <w:tc>
          <w:tcPr>
            <w:tcW w:w="7470" w:type="dxa"/>
          </w:tcPr>
          <w:p w14:paraId="012BC8C7" w14:textId="77777777" w:rsidR="003103D9" w:rsidRPr="00C96241" w:rsidRDefault="003103D9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 xml:space="preserve">Dispatches to be sent </w:t>
            </w:r>
            <w:proofErr w:type="gramStart"/>
            <w:r w:rsidRPr="00C96241">
              <w:rPr>
                <w:rFonts w:eastAsia="Batang"/>
                <w:b/>
                <w:i/>
                <w:sz w:val="20"/>
                <w:szCs w:val="20"/>
              </w:rPr>
              <w:t>to ?</w:t>
            </w:r>
            <w:proofErr w:type="gramEnd"/>
            <w:r w:rsidRPr="00C96241">
              <w:rPr>
                <w:rFonts w:eastAsia="Batang"/>
                <w:b/>
                <w:i/>
                <w:sz w:val="20"/>
                <w:szCs w:val="20"/>
              </w:rPr>
              <w:t xml:space="preserve"> Name &amp; Office</w:t>
            </w:r>
          </w:p>
        </w:tc>
        <w:tc>
          <w:tcPr>
            <w:tcW w:w="3456" w:type="dxa"/>
          </w:tcPr>
          <w:p w14:paraId="07C21EF0" w14:textId="77777777" w:rsidR="003103D9" w:rsidRPr="00AC0046" w:rsidRDefault="00687234" w:rsidP="00BC0E62">
            <w:pPr>
              <w:rPr>
                <w:rFonts w:asciiTheme="minorHAnsi" w:hAnsiTheme="minorHAnsi"/>
                <w:sz w:val="20"/>
                <w:szCs w:val="20"/>
              </w:rPr>
            </w:pPr>
            <w:r w:rsidRPr="00AC0046">
              <w:rPr>
                <w:rFonts w:asciiTheme="minorHAnsi" w:hAnsiTheme="minorHAnsi"/>
                <w:sz w:val="20"/>
                <w:szCs w:val="20"/>
              </w:rPr>
              <w:t>NA</w:t>
            </w:r>
          </w:p>
        </w:tc>
      </w:tr>
      <w:tr w:rsidR="003103D9" w:rsidRPr="00A53BDB" w14:paraId="28394AC6" w14:textId="77777777" w:rsidTr="00AE150D">
        <w:tc>
          <w:tcPr>
            <w:tcW w:w="7470" w:type="dxa"/>
          </w:tcPr>
          <w:p w14:paraId="7D9A12B2" w14:textId="77777777" w:rsidR="003103D9" w:rsidRPr="00C96241" w:rsidRDefault="003103D9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 xml:space="preserve">Feedback </w:t>
            </w:r>
            <w:proofErr w:type="spellStart"/>
            <w:r w:rsidRPr="00C96241">
              <w:rPr>
                <w:rFonts w:eastAsia="Batang"/>
                <w:b/>
                <w:i/>
                <w:sz w:val="20"/>
                <w:szCs w:val="20"/>
              </w:rPr>
              <w:t>Qre</w:t>
            </w:r>
            <w:proofErr w:type="spellEnd"/>
            <w:r w:rsidRPr="00C96241">
              <w:rPr>
                <w:rFonts w:eastAsia="Batang"/>
                <w:b/>
                <w:i/>
                <w:sz w:val="20"/>
                <w:szCs w:val="20"/>
              </w:rPr>
              <w:t xml:space="preserve"> to be sent to Name &amp; Office</w:t>
            </w:r>
          </w:p>
        </w:tc>
        <w:tc>
          <w:tcPr>
            <w:tcW w:w="3456" w:type="dxa"/>
          </w:tcPr>
          <w:p w14:paraId="1ACC3C7D" w14:textId="77777777" w:rsidR="003103D9" w:rsidRPr="00AC0046" w:rsidRDefault="00687234" w:rsidP="00BC0E62">
            <w:pPr>
              <w:rPr>
                <w:rFonts w:asciiTheme="minorHAnsi" w:hAnsiTheme="minorHAnsi"/>
                <w:sz w:val="20"/>
                <w:szCs w:val="20"/>
              </w:rPr>
            </w:pPr>
            <w:r w:rsidRPr="00AC0046">
              <w:rPr>
                <w:rFonts w:asciiTheme="minorHAnsi" w:hAnsiTheme="minorHAnsi"/>
                <w:sz w:val="20"/>
                <w:szCs w:val="20"/>
              </w:rPr>
              <w:t>NA</w:t>
            </w:r>
          </w:p>
        </w:tc>
      </w:tr>
      <w:tr w:rsidR="00A53BDB" w:rsidRPr="00A53BDB" w14:paraId="3D982505" w14:textId="77777777" w:rsidTr="00AE150D">
        <w:tc>
          <w:tcPr>
            <w:tcW w:w="7470" w:type="dxa"/>
          </w:tcPr>
          <w:p w14:paraId="38F64CB8" w14:textId="77777777" w:rsidR="00A53BDB" w:rsidRPr="00C96241" w:rsidRDefault="003103D9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 xml:space="preserve">Feedback </w:t>
            </w:r>
            <w:proofErr w:type="spellStart"/>
            <w:r w:rsidRPr="00C96241">
              <w:rPr>
                <w:rFonts w:eastAsia="Batang"/>
                <w:b/>
                <w:i/>
                <w:sz w:val="20"/>
                <w:szCs w:val="20"/>
              </w:rPr>
              <w:t>qre</w:t>
            </w:r>
            <w:proofErr w:type="spellEnd"/>
            <w:r w:rsidRPr="00C96241">
              <w:rPr>
                <w:rFonts w:eastAsia="Batang"/>
                <w:b/>
                <w:i/>
                <w:sz w:val="20"/>
                <w:szCs w:val="20"/>
              </w:rPr>
              <w:t xml:space="preserve"> to be sent within number of days of launching?</w:t>
            </w:r>
          </w:p>
        </w:tc>
        <w:tc>
          <w:tcPr>
            <w:tcW w:w="3456" w:type="dxa"/>
          </w:tcPr>
          <w:p w14:paraId="5BEA10EC" w14:textId="77777777" w:rsidR="00A53BDB" w:rsidRPr="00AC0046" w:rsidRDefault="00687234" w:rsidP="00BC0E62">
            <w:pPr>
              <w:rPr>
                <w:rFonts w:asciiTheme="minorHAnsi" w:hAnsiTheme="minorHAnsi"/>
                <w:sz w:val="20"/>
                <w:szCs w:val="20"/>
              </w:rPr>
            </w:pPr>
            <w:r w:rsidRPr="00AC0046">
              <w:rPr>
                <w:rFonts w:asciiTheme="minorHAnsi" w:hAnsiTheme="minorHAnsi"/>
                <w:sz w:val="20"/>
                <w:szCs w:val="20"/>
              </w:rPr>
              <w:t>NA</w:t>
            </w:r>
          </w:p>
        </w:tc>
      </w:tr>
      <w:tr w:rsidR="003103D9" w:rsidRPr="00A53BDB" w14:paraId="0260592A" w14:textId="77777777" w:rsidTr="00AE150D">
        <w:tc>
          <w:tcPr>
            <w:tcW w:w="7470" w:type="dxa"/>
            <w:tcBorders>
              <w:bottom w:val="single" w:sz="4" w:space="0" w:color="auto"/>
            </w:tcBorders>
          </w:tcPr>
          <w:p w14:paraId="10D11141" w14:textId="77777777" w:rsidR="003103D9" w:rsidRPr="00C96241" w:rsidRDefault="003103D9" w:rsidP="00C96241">
            <w:pPr>
              <w:rPr>
                <w:rFonts w:eastAsia="Batang"/>
                <w:b/>
                <w:i/>
                <w:sz w:val="20"/>
                <w:szCs w:val="20"/>
              </w:rPr>
            </w:pPr>
            <w:r w:rsidRPr="00C96241">
              <w:rPr>
                <w:rFonts w:eastAsia="Batang"/>
                <w:b/>
                <w:i/>
                <w:sz w:val="20"/>
                <w:szCs w:val="20"/>
              </w:rPr>
              <w:t xml:space="preserve">Date of launch of each </w:t>
            </w:r>
            <w:proofErr w:type="spellStart"/>
            <w:r w:rsidRPr="00C96241">
              <w:rPr>
                <w:rFonts w:eastAsia="Batang"/>
                <w:b/>
                <w:i/>
                <w:sz w:val="20"/>
                <w:szCs w:val="20"/>
              </w:rPr>
              <w:t>centre</w:t>
            </w:r>
            <w:proofErr w:type="spellEnd"/>
            <w:r w:rsidRPr="00C96241">
              <w:rPr>
                <w:rFonts w:eastAsia="Batang"/>
                <w:b/>
                <w:i/>
                <w:sz w:val="20"/>
                <w:szCs w:val="20"/>
              </w:rPr>
              <w:t xml:space="preserve"> to be confirmed </w:t>
            </w:r>
            <w:proofErr w:type="gramStart"/>
            <w:r w:rsidRPr="00C96241">
              <w:rPr>
                <w:rFonts w:eastAsia="Batang"/>
                <w:b/>
                <w:i/>
                <w:sz w:val="20"/>
                <w:szCs w:val="20"/>
              </w:rPr>
              <w:t>( Yes</w:t>
            </w:r>
            <w:proofErr w:type="gramEnd"/>
            <w:r w:rsidRPr="00C96241">
              <w:rPr>
                <w:rFonts w:eastAsia="Batang"/>
                <w:b/>
                <w:i/>
                <w:sz w:val="20"/>
                <w:szCs w:val="20"/>
              </w:rPr>
              <w:t xml:space="preserve"> / No)</w:t>
            </w:r>
          </w:p>
        </w:tc>
        <w:tc>
          <w:tcPr>
            <w:tcW w:w="3456" w:type="dxa"/>
            <w:tcBorders>
              <w:bottom w:val="single" w:sz="4" w:space="0" w:color="auto"/>
            </w:tcBorders>
          </w:tcPr>
          <w:p w14:paraId="3F8F9553" w14:textId="77777777" w:rsidR="003103D9" w:rsidRPr="00AC0046" w:rsidRDefault="002F3833" w:rsidP="00BC0E62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Y</w:t>
            </w:r>
            <w:r w:rsidR="00783FDF">
              <w:rPr>
                <w:rFonts w:asciiTheme="minorHAnsi" w:hAnsiTheme="minorHAnsi"/>
                <w:sz w:val="20"/>
                <w:szCs w:val="20"/>
              </w:rPr>
              <w:t>es</w:t>
            </w:r>
          </w:p>
        </w:tc>
      </w:tr>
    </w:tbl>
    <w:p w14:paraId="454942BA" w14:textId="77777777" w:rsidR="00F17DDE" w:rsidRDefault="00F17DDE"/>
    <w:tbl>
      <w:tblPr>
        <w:tblStyle w:val="TableGrid"/>
        <w:tblW w:w="10926" w:type="dxa"/>
        <w:tblInd w:w="-612" w:type="dxa"/>
        <w:tblLook w:val="04A0" w:firstRow="1" w:lastRow="0" w:firstColumn="1" w:lastColumn="0" w:noHBand="0" w:noVBand="1"/>
      </w:tblPr>
      <w:tblGrid>
        <w:gridCol w:w="10926"/>
      </w:tblGrid>
      <w:tr w:rsidR="004A5EBE" w:rsidRPr="00A53BDB" w14:paraId="3C0D494E" w14:textId="77777777" w:rsidTr="007A2637">
        <w:tc>
          <w:tcPr>
            <w:tcW w:w="10926" w:type="dxa"/>
            <w:shd w:val="clear" w:color="auto" w:fill="C2D69B" w:themeFill="accent3" w:themeFillTint="99"/>
          </w:tcPr>
          <w:p w14:paraId="2691A254" w14:textId="77777777" w:rsidR="004A5EBE" w:rsidRDefault="004A5EBE" w:rsidP="004A5EBE">
            <w:pPr>
              <w:jc w:val="center"/>
              <w:rPr>
                <w:rFonts w:asciiTheme="minorHAnsi" w:hAnsiTheme="minorHAnsi"/>
                <w:sz w:val="20"/>
                <w:szCs w:val="20"/>
                <w:highlight w:val="green"/>
              </w:rPr>
            </w:pPr>
            <w:r w:rsidRPr="004A5EBE">
              <w:rPr>
                <w:rFonts w:asciiTheme="minorHAnsi" w:hAnsiTheme="minorHAnsi"/>
                <w:b/>
                <w:sz w:val="24"/>
              </w:rPr>
              <w:t xml:space="preserve">DA Feedback &amp; Queries </w:t>
            </w:r>
            <w:proofErr w:type="gramStart"/>
            <w:r w:rsidRPr="004A5EBE">
              <w:rPr>
                <w:rFonts w:asciiTheme="minorHAnsi" w:hAnsiTheme="minorHAnsi"/>
                <w:b/>
                <w:sz w:val="24"/>
              </w:rPr>
              <w:t>( If</w:t>
            </w:r>
            <w:proofErr w:type="gramEnd"/>
            <w:r w:rsidRPr="004A5EBE">
              <w:rPr>
                <w:rFonts w:asciiTheme="minorHAnsi" w:hAnsiTheme="minorHAnsi"/>
                <w:b/>
                <w:sz w:val="24"/>
              </w:rPr>
              <w:t xml:space="preserve"> any)</w:t>
            </w:r>
          </w:p>
        </w:tc>
      </w:tr>
      <w:tr w:rsidR="004A5EBE" w:rsidRPr="00A53BDB" w14:paraId="27E57C75" w14:textId="77777777" w:rsidTr="007A2637">
        <w:tc>
          <w:tcPr>
            <w:tcW w:w="10926" w:type="dxa"/>
          </w:tcPr>
          <w:p w14:paraId="64C2188A" w14:textId="77777777" w:rsidR="004A5EBE" w:rsidRDefault="004A5EBE" w:rsidP="00BC0E62">
            <w:pPr>
              <w:rPr>
                <w:rFonts w:asciiTheme="minorHAnsi" w:hAnsiTheme="minorHAnsi"/>
                <w:sz w:val="20"/>
                <w:szCs w:val="20"/>
                <w:highlight w:val="green"/>
              </w:rPr>
            </w:pPr>
          </w:p>
          <w:p w14:paraId="053452DC" w14:textId="77777777" w:rsidR="004A5EBE" w:rsidRDefault="004A5EBE" w:rsidP="00BC0E62">
            <w:pPr>
              <w:rPr>
                <w:rFonts w:asciiTheme="minorHAnsi" w:hAnsiTheme="minorHAnsi"/>
                <w:sz w:val="20"/>
                <w:szCs w:val="20"/>
                <w:highlight w:val="green"/>
              </w:rPr>
            </w:pPr>
          </w:p>
          <w:p w14:paraId="435B648A" w14:textId="77777777" w:rsidR="004A5EBE" w:rsidRDefault="004A5EBE" w:rsidP="00BC0E62">
            <w:pPr>
              <w:rPr>
                <w:rFonts w:asciiTheme="minorHAnsi" w:hAnsiTheme="minorHAnsi"/>
                <w:sz w:val="20"/>
                <w:szCs w:val="20"/>
                <w:highlight w:val="green"/>
              </w:rPr>
            </w:pPr>
          </w:p>
          <w:p w14:paraId="242CD8D4" w14:textId="77777777" w:rsidR="004A5EBE" w:rsidRDefault="004A5EBE" w:rsidP="00BC0E62">
            <w:pPr>
              <w:rPr>
                <w:rFonts w:asciiTheme="minorHAnsi" w:hAnsiTheme="minorHAnsi"/>
                <w:sz w:val="20"/>
                <w:szCs w:val="20"/>
                <w:highlight w:val="green"/>
              </w:rPr>
            </w:pPr>
          </w:p>
          <w:p w14:paraId="6786F68F" w14:textId="77777777" w:rsidR="004A5EBE" w:rsidRDefault="004A5EBE" w:rsidP="00BC0E62">
            <w:pPr>
              <w:rPr>
                <w:rFonts w:asciiTheme="minorHAnsi" w:hAnsiTheme="minorHAnsi"/>
                <w:sz w:val="20"/>
                <w:szCs w:val="20"/>
                <w:highlight w:val="green"/>
              </w:rPr>
            </w:pPr>
          </w:p>
          <w:p w14:paraId="3FADB8F8" w14:textId="77777777" w:rsidR="004A5EBE" w:rsidRDefault="004A5EBE" w:rsidP="00BC0E62">
            <w:pPr>
              <w:rPr>
                <w:rFonts w:asciiTheme="minorHAnsi" w:hAnsiTheme="minorHAnsi"/>
                <w:sz w:val="20"/>
                <w:szCs w:val="20"/>
                <w:highlight w:val="green"/>
              </w:rPr>
            </w:pPr>
          </w:p>
          <w:p w14:paraId="069DE6F3" w14:textId="77777777" w:rsidR="004A5EBE" w:rsidRDefault="004A5EBE" w:rsidP="00BC0E62">
            <w:pPr>
              <w:rPr>
                <w:rFonts w:asciiTheme="minorHAnsi" w:hAnsiTheme="minorHAnsi"/>
                <w:sz w:val="20"/>
                <w:szCs w:val="20"/>
                <w:highlight w:val="green"/>
              </w:rPr>
            </w:pPr>
          </w:p>
          <w:p w14:paraId="72B1BE7B" w14:textId="77777777" w:rsidR="004A5EBE" w:rsidRDefault="004A5EBE" w:rsidP="00BC0E62">
            <w:pPr>
              <w:rPr>
                <w:rFonts w:asciiTheme="minorHAnsi" w:hAnsiTheme="minorHAnsi"/>
                <w:sz w:val="20"/>
                <w:szCs w:val="20"/>
                <w:highlight w:val="green"/>
              </w:rPr>
            </w:pPr>
          </w:p>
        </w:tc>
      </w:tr>
    </w:tbl>
    <w:p w14:paraId="366DB110" w14:textId="77777777" w:rsidR="00F0048A" w:rsidRDefault="00F0048A" w:rsidP="00BC0E62">
      <w:pPr>
        <w:rPr>
          <w:rFonts w:asciiTheme="minorHAnsi" w:hAnsiTheme="minorHAnsi" w:cs="Arial"/>
          <w:i/>
          <w:sz w:val="20"/>
          <w:szCs w:val="20"/>
        </w:rPr>
      </w:pPr>
    </w:p>
    <w:sectPr w:rsidR="00F0048A" w:rsidSect="008D55D2">
      <w:headerReference w:type="default" r:id="rId8"/>
      <w:footerReference w:type="default" r:id="rId9"/>
      <w:pgSz w:w="11907" w:h="16839" w:code="9"/>
      <w:pgMar w:top="1440" w:right="1440" w:bottom="1440" w:left="1440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5FAE2" w14:textId="77777777" w:rsidR="00387854" w:rsidRDefault="00387854">
      <w:r>
        <w:separator/>
      </w:r>
    </w:p>
  </w:endnote>
  <w:endnote w:type="continuationSeparator" w:id="0">
    <w:p w14:paraId="4437CE16" w14:textId="77777777" w:rsidR="00387854" w:rsidRDefault="00387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5C046" w14:textId="44021541" w:rsidR="00A345EE" w:rsidRDefault="001C6055" w:rsidP="00A345EE">
    <w:pPr>
      <w:tabs>
        <w:tab w:val="center" w:pos="4320"/>
        <w:tab w:val="right" w:pos="8640"/>
      </w:tabs>
      <w:jc w:val="center"/>
      <w:rPr>
        <w:b/>
        <w:sz w:val="22"/>
        <w:szCs w:val="22"/>
      </w:rPr>
    </w:pPr>
    <w:r w:rsidRPr="00DF01B4">
      <w:rPr>
        <w:b/>
        <w:sz w:val="22"/>
        <w:szCs w:val="22"/>
      </w:rPr>
      <w:t xml:space="preserve">FBN </w:t>
    </w:r>
    <w:r w:rsidR="00D07AE3">
      <w:rPr>
        <w:b/>
        <w:sz w:val="22"/>
        <w:szCs w:val="22"/>
      </w:rPr>
      <w:t>Gramin 14 December 2023</w:t>
    </w:r>
  </w:p>
  <w:p w14:paraId="63EC8DD3" w14:textId="77777777" w:rsidR="00D07AE3" w:rsidRPr="00DF01B4" w:rsidRDefault="00D07AE3" w:rsidP="00D07AE3">
    <w:pPr>
      <w:tabs>
        <w:tab w:val="center" w:pos="4320"/>
        <w:tab w:val="right" w:pos="8640"/>
      </w:tabs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23B1F" w14:textId="77777777" w:rsidR="00387854" w:rsidRDefault="00387854">
      <w:r>
        <w:separator/>
      </w:r>
    </w:p>
  </w:footnote>
  <w:footnote w:type="continuationSeparator" w:id="0">
    <w:p w14:paraId="355AF929" w14:textId="77777777" w:rsidR="00387854" w:rsidRDefault="00387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7648756"/>
      <w:docPartObj>
        <w:docPartGallery w:val="Page Numbers (Top of Page)"/>
        <w:docPartUnique/>
      </w:docPartObj>
    </w:sdtPr>
    <w:sdtEndPr/>
    <w:sdtContent>
      <w:p w14:paraId="4C0B9A6A" w14:textId="77777777" w:rsidR="000B2A1B" w:rsidRDefault="001C6055" w:rsidP="00BC044F">
        <w:pPr>
          <w:pStyle w:val="Header"/>
          <w:rPr>
            <w:b/>
            <w:bCs/>
            <w:sz w:val="24"/>
          </w:rPr>
        </w:pPr>
        <w:r w:rsidRPr="00BC044F">
          <w:rPr>
            <w:b/>
            <w:color w:val="1F497D" w:themeColor="text2"/>
            <w:sz w:val="44"/>
          </w:rPr>
          <w:t>FIELD BRIEFING NOTE</w:t>
        </w:r>
        <w:r w:rsidRPr="00BC044F">
          <w:rPr>
            <w:color w:val="1F497D" w:themeColor="text2"/>
            <w:sz w:val="44"/>
          </w:rPr>
          <w:t xml:space="preserve"> </w:t>
        </w:r>
        <w:r w:rsidRPr="00BC044F">
          <w:rPr>
            <w:color w:val="1F497D" w:themeColor="text2"/>
          </w:rPr>
          <w:tab/>
        </w:r>
        <w:r>
          <w:tab/>
          <w:t xml:space="preserve">Page </w:t>
        </w:r>
        <w:r w:rsidR="001F059D">
          <w:rPr>
            <w:b/>
            <w:bCs/>
            <w:sz w:val="24"/>
          </w:rPr>
          <w:fldChar w:fldCharType="begin"/>
        </w:r>
        <w:r>
          <w:rPr>
            <w:b/>
            <w:bCs/>
          </w:rPr>
          <w:instrText xml:space="preserve"> PAGE </w:instrText>
        </w:r>
        <w:r w:rsidR="001F059D">
          <w:rPr>
            <w:b/>
            <w:bCs/>
            <w:sz w:val="24"/>
          </w:rPr>
          <w:fldChar w:fldCharType="separate"/>
        </w:r>
        <w:r w:rsidR="005B5411">
          <w:rPr>
            <w:b/>
            <w:bCs/>
            <w:noProof/>
          </w:rPr>
          <w:t>4</w:t>
        </w:r>
        <w:r w:rsidR="001F059D">
          <w:rPr>
            <w:b/>
            <w:bCs/>
            <w:sz w:val="24"/>
          </w:rPr>
          <w:fldChar w:fldCharType="end"/>
        </w:r>
        <w:r>
          <w:t xml:space="preserve"> of </w:t>
        </w:r>
        <w:r w:rsidR="001F059D">
          <w:rPr>
            <w:b/>
            <w:bCs/>
            <w:sz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 w:rsidR="001F059D">
          <w:rPr>
            <w:b/>
            <w:bCs/>
            <w:sz w:val="24"/>
          </w:rPr>
          <w:fldChar w:fldCharType="separate"/>
        </w:r>
        <w:r w:rsidR="005B5411">
          <w:rPr>
            <w:b/>
            <w:bCs/>
            <w:noProof/>
          </w:rPr>
          <w:t>4</w:t>
        </w:r>
        <w:r w:rsidR="001F059D">
          <w:rPr>
            <w:b/>
            <w:bCs/>
            <w:sz w:val="24"/>
          </w:rPr>
          <w:fldChar w:fldCharType="end"/>
        </w:r>
      </w:p>
      <w:p w14:paraId="742FB9CF" w14:textId="17DAD3C4" w:rsidR="001C6055" w:rsidRPr="00BC044F" w:rsidRDefault="00374E72" w:rsidP="00BC044F">
        <w:pPr>
          <w:pStyle w:val="Head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E478F0"/>
    <w:multiLevelType w:val="hybridMultilevel"/>
    <w:tmpl w:val="A022CF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81355"/>
    <w:multiLevelType w:val="hybridMultilevel"/>
    <w:tmpl w:val="9E161826"/>
    <w:lvl w:ilvl="0" w:tplc="AEA20AAE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B0C68"/>
    <w:multiLevelType w:val="hybridMultilevel"/>
    <w:tmpl w:val="545EFB7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85035"/>
    <w:multiLevelType w:val="hybridMultilevel"/>
    <w:tmpl w:val="80A48B2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7076A"/>
    <w:multiLevelType w:val="hybridMultilevel"/>
    <w:tmpl w:val="BEA2C42A"/>
    <w:lvl w:ilvl="0" w:tplc="EAA2C70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323F1"/>
    <w:multiLevelType w:val="hybridMultilevel"/>
    <w:tmpl w:val="3A5A10D4"/>
    <w:lvl w:ilvl="0" w:tplc="05C0D18E">
      <w:numFmt w:val="bullet"/>
      <w:lvlText w:val="-"/>
      <w:lvlJc w:val="left"/>
      <w:pPr>
        <w:ind w:left="405" w:hanging="360"/>
      </w:pPr>
      <w:rPr>
        <w:rFonts w:ascii="Calibri" w:eastAsia="Times New Roman" w:hAnsi="Calibri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E4CF0"/>
    <w:multiLevelType w:val="hybridMultilevel"/>
    <w:tmpl w:val="A11C43FA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35B037F"/>
    <w:multiLevelType w:val="hybridMultilevel"/>
    <w:tmpl w:val="8A405B22"/>
    <w:lvl w:ilvl="0" w:tplc="AEA20AAE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B83872"/>
    <w:multiLevelType w:val="hybridMultilevel"/>
    <w:tmpl w:val="6708F50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622789"/>
    <w:multiLevelType w:val="hybridMultilevel"/>
    <w:tmpl w:val="D2B26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A6791"/>
    <w:multiLevelType w:val="hybridMultilevel"/>
    <w:tmpl w:val="6708F50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A038F"/>
    <w:multiLevelType w:val="hybridMultilevel"/>
    <w:tmpl w:val="76C879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F65D7A"/>
    <w:multiLevelType w:val="hybridMultilevel"/>
    <w:tmpl w:val="ACAA824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F5E74"/>
    <w:multiLevelType w:val="hybridMultilevel"/>
    <w:tmpl w:val="ACAA824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679C7"/>
    <w:multiLevelType w:val="hybridMultilevel"/>
    <w:tmpl w:val="921A92A8"/>
    <w:lvl w:ilvl="0" w:tplc="EAA2C70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811BA8"/>
    <w:multiLevelType w:val="hybridMultilevel"/>
    <w:tmpl w:val="47085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F226D"/>
    <w:multiLevelType w:val="hybridMultilevel"/>
    <w:tmpl w:val="DEBC54A4"/>
    <w:lvl w:ilvl="0" w:tplc="AEA20AAE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2D7645"/>
    <w:multiLevelType w:val="hybridMultilevel"/>
    <w:tmpl w:val="0DB4032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7E4011"/>
    <w:multiLevelType w:val="hybridMultilevel"/>
    <w:tmpl w:val="F250957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9C17BE"/>
    <w:multiLevelType w:val="hybridMultilevel"/>
    <w:tmpl w:val="3662A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258FF"/>
    <w:multiLevelType w:val="hybridMultilevel"/>
    <w:tmpl w:val="34AC038C"/>
    <w:lvl w:ilvl="0" w:tplc="05D6559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071CC"/>
    <w:multiLevelType w:val="hybridMultilevel"/>
    <w:tmpl w:val="28547A64"/>
    <w:lvl w:ilvl="0" w:tplc="948A08C8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C37A79"/>
    <w:multiLevelType w:val="hybridMultilevel"/>
    <w:tmpl w:val="9B28BCF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492DD7"/>
    <w:multiLevelType w:val="hybridMultilevel"/>
    <w:tmpl w:val="8B28004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B971181"/>
    <w:multiLevelType w:val="hybridMultilevel"/>
    <w:tmpl w:val="CA363906"/>
    <w:lvl w:ilvl="0" w:tplc="05C0D18E">
      <w:numFmt w:val="bullet"/>
      <w:lvlText w:val="-"/>
      <w:lvlJc w:val="left"/>
      <w:pPr>
        <w:ind w:left="405" w:hanging="360"/>
      </w:pPr>
      <w:rPr>
        <w:rFonts w:ascii="Calibri" w:eastAsia="Times New Roman" w:hAnsi="Calibri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7C7869CA"/>
    <w:multiLevelType w:val="hybridMultilevel"/>
    <w:tmpl w:val="8988930E"/>
    <w:lvl w:ilvl="0" w:tplc="AEA20AA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746976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rPr>
          <w:rFonts w:ascii="Wingdings" w:hAnsi="Wingdings" w:hint="default"/>
          <w:sz w:val="20"/>
        </w:rPr>
      </w:lvl>
    </w:lvlOverride>
  </w:num>
  <w:num w:numId="2" w16cid:durableId="1075013450">
    <w:abstractNumId w:val="24"/>
  </w:num>
  <w:num w:numId="3" w16cid:durableId="155075464">
    <w:abstractNumId w:val="3"/>
  </w:num>
  <w:num w:numId="4" w16cid:durableId="775363838">
    <w:abstractNumId w:val="18"/>
  </w:num>
  <w:num w:numId="5" w16cid:durableId="1046293238">
    <w:abstractNumId w:val="9"/>
  </w:num>
  <w:num w:numId="6" w16cid:durableId="1338384083">
    <w:abstractNumId w:val="11"/>
  </w:num>
  <w:num w:numId="7" w16cid:durableId="795367288">
    <w:abstractNumId w:val="12"/>
  </w:num>
  <w:num w:numId="8" w16cid:durableId="1123696560">
    <w:abstractNumId w:val="21"/>
  </w:num>
  <w:num w:numId="9" w16cid:durableId="2073890258">
    <w:abstractNumId w:val="22"/>
  </w:num>
  <w:num w:numId="10" w16cid:durableId="2099209373">
    <w:abstractNumId w:val="5"/>
  </w:num>
  <w:num w:numId="11" w16cid:durableId="191384788">
    <w:abstractNumId w:val="15"/>
  </w:num>
  <w:num w:numId="12" w16cid:durableId="1871261291">
    <w:abstractNumId w:val="19"/>
  </w:num>
  <w:num w:numId="13" w16cid:durableId="652611958">
    <w:abstractNumId w:val="26"/>
  </w:num>
  <w:num w:numId="14" w16cid:durableId="16277903">
    <w:abstractNumId w:val="2"/>
  </w:num>
  <w:num w:numId="15" w16cid:durableId="1776974884">
    <w:abstractNumId w:val="17"/>
  </w:num>
  <w:num w:numId="16" w16cid:durableId="1668366105">
    <w:abstractNumId w:val="10"/>
  </w:num>
  <w:num w:numId="17" w16cid:durableId="2105301917">
    <w:abstractNumId w:val="20"/>
  </w:num>
  <w:num w:numId="18" w16cid:durableId="539319017">
    <w:abstractNumId w:val="8"/>
  </w:num>
  <w:num w:numId="19" w16cid:durableId="211119115">
    <w:abstractNumId w:val="16"/>
  </w:num>
  <w:num w:numId="20" w16cid:durableId="1736511708">
    <w:abstractNumId w:val="4"/>
  </w:num>
  <w:num w:numId="21" w16cid:durableId="64957001">
    <w:abstractNumId w:val="1"/>
  </w:num>
  <w:num w:numId="22" w16cid:durableId="336857450">
    <w:abstractNumId w:val="25"/>
  </w:num>
  <w:num w:numId="23" w16cid:durableId="1599676502">
    <w:abstractNumId w:val="6"/>
  </w:num>
  <w:num w:numId="24" w16cid:durableId="377516843">
    <w:abstractNumId w:val="13"/>
  </w:num>
  <w:num w:numId="25" w16cid:durableId="770052434">
    <w:abstractNumId w:val="14"/>
  </w:num>
  <w:num w:numId="26" w16cid:durableId="591549971">
    <w:abstractNumId w:val="23"/>
  </w:num>
  <w:num w:numId="27" w16cid:durableId="4622321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CDE"/>
    <w:rsid w:val="00001D2B"/>
    <w:rsid w:val="0000337F"/>
    <w:rsid w:val="00004200"/>
    <w:rsid w:val="00005CEC"/>
    <w:rsid w:val="00013BB1"/>
    <w:rsid w:val="000175EF"/>
    <w:rsid w:val="00022D48"/>
    <w:rsid w:val="00031876"/>
    <w:rsid w:val="00035F16"/>
    <w:rsid w:val="00041DC4"/>
    <w:rsid w:val="000438EF"/>
    <w:rsid w:val="00043EC4"/>
    <w:rsid w:val="00046EB8"/>
    <w:rsid w:val="00047D02"/>
    <w:rsid w:val="00052437"/>
    <w:rsid w:val="00053ED8"/>
    <w:rsid w:val="00056052"/>
    <w:rsid w:val="00057BC5"/>
    <w:rsid w:val="000669FD"/>
    <w:rsid w:val="00066A71"/>
    <w:rsid w:val="000700D0"/>
    <w:rsid w:val="00071BAC"/>
    <w:rsid w:val="0007582D"/>
    <w:rsid w:val="00090568"/>
    <w:rsid w:val="000946BA"/>
    <w:rsid w:val="000950B9"/>
    <w:rsid w:val="00095A02"/>
    <w:rsid w:val="000A1C55"/>
    <w:rsid w:val="000B2A1B"/>
    <w:rsid w:val="000B516E"/>
    <w:rsid w:val="000C63FE"/>
    <w:rsid w:val="000C6CF7"/>
    <w:rsid w:val="000D0655"/>
    <w:rsid w:val="000E0774"/>
    <w:rsid w:val="000E0934"/>
    <w:rsid w:val="000E42D9"/>
    <w:rsid w:val="000F0A9D"/>
    <w:rsid w:val="00100D87"/>
    <w:rsid w:val="00103160"/>
    <w:rsid w:val="00113C07"/>
    <w:rsid w:val="00115D36"/>
    <w:rsid w:val="001237B2"/>
    <w:rsid w:val="001313BE"/>
    <w:rsid w:val="001336E5"/>
    <w:rsid w:val="001518D5"/>
    <w:rsid w:val="00155CFC"/>
    <w:rsid w:val="00160C56"/>
    <w:rsid w:val="001647D1"/>
    <w:rsid w:val="00166973"/>
    <w:rsid w:val="001671C4"/>
    <w:rsid w:val="001700B0"/>
    <w:rsid w:val="00173F19"/>
    <w:rsid w:val="00175BD3"/>
    <w:rsid w:val="00181C27"/>
    <w:rsid w:val="00186E11"/>
    <w:rsid w:val="00193CC7"/>
    <w:rsid w:val="00195A58"/>
    <w:rsid w:val="00197464"/>
    <w:rsid w:val="001A310F"/>
    <w:rsid w:val="001B54D8"/>
    <w:rsid w:val="001C2368"/>
    <w:rsid w:val="001C4E95"/>
    <w:rsid w:val="001C6055"/>
    <w:rsid w:val="001C68BA"/>
    <w:rsid w:val="001D2ED9"/>
    <w:rsid w:val="001E00C6"/>
    <w:rsid w:val="001E0AEC"/>
    <w:rsid w:val="001E1DF9"/>
    <w:rsid w:val="001E4F2C"/>
    <w:rsid w:val="001E7894"/>
    <w:rsid w:val="001F059D"/>
    <w:rsid w:val="001F70BD"/>
    <w:rsid w:val="002046D7"/>
    <w:rsid w:val="00214B84"/>
    <w:rsid w:val="0022467F"/>
    <w:rsid w:val="00224B92"/>
    <w:rsid w:val="00234BB8"/>
    <w:rsid w:val="002418BB"/>
    <w:rsid w:val="002446CB"/>
    <w:rsid w:val="00251E79"/>
    <w:rsid w:val="00260EEB"/>
    <w:rsid w:val="002652BD"/>
    <w:rsid w:val="002655C0"/>
    <w:rsid w:val="002666D1"/>
    <w:rsid w:val="00271A06"/>
    <w:rsid w:val="0027761A"/>
    <w:rsid w:val="00280CF9"/>
    <w:rsid w:val="00281610"/>
    <w:rsid w:val="0028191E"/>
    <w:rsid w:val="00282357"/>
    <w:rsid w:val="00285189"/>
    <w:rsid w:val="00291321"/>
    <w:rsid w:val="002975CB"/>
    <w:rsid w:val="002C146A"/>
    <w:rsid w:val="002C3039"/>
    <w:rsid w:val="002C38BA"/>
    <w:rsid w:val="002D2BA7"/>
    <w:rsid w:val="002D5CE2"/>
    <w:rsid w:val="002F2115"/>
    <w:rsid w:val="002F2886"/>
    <w:rsid w:val="002F3833"/>
    <w:rsid w:val="003103D9"/>
    <w:rsid w:val="003124D6"/>
    <w:rsid w:val="003329A2"/>
    <w:rsid w:val="00340C25"/>
    <w:rsid w:val="00341B13"/>
    <w:rsid w:val="00342474"/>
    <w:rsid w:val="00343AA2"/>
    <w:rsid w:val="0035471D"/>
    <w:rsid w:val="0035538C"/>
    <w:rsid w:val="00363E49"/>
    <w:rsid w:val="003645B9"/>
    <w:rsid w:val="00374E72"/>
    <w:rsid w:val="00375EB7"/>
    <w:rsid w:val="00387854"/>
    <w:rsid w:val="00387B59"/>
    <w:rsid w:val="00390426"/>
    <w:rsid w:val="00393407"/>
    <w:rsid w:val="003A6AA8"/>
    <w:rsid w:val="003B2A53"/>
    <w:rsid w:val="003B3649"/>
    <w:rsid w:val="003B3822"/>
    <w:rsid w:val="003B48E8"/>
    <w:rsid w:val="003B4F08"/>
    <w:rsid w:val="003C1E06"/>
    <w:rsid w:val="003C7F41"/>
    <w:rsid w:val="003D2F49"/>
    <w:rsid w:val="003D5B8F"/>
    <w:rsid w:val="003E0C57"/>
    <w:rsid w:val="003F340E"/>
    <w:rsid w:val="003F3420"/>
    <w:rsid w:val="00404C35"/>
    <w:rsid w:val="0041642D"/>
    <w:rsid w:val="0043687A"/>
    <w:rsid w:val="00436CE7"/>
    <w:rsid w:val="00446548"/>
    <w:rsid w:val="00451E3D"/>
    <w:rsid w:val="00451EC1"/>
    <w:rsid w:val="00452278"/>
    <w:rsid w:val="00456950"/>
    <w:rsid w:val="00461772"/>
    <w:rsid w:val="00463794"/>
    <w:rsid w:val="004707C4"/>
    <w:rsid w:val="00470FD5"/>
    <w:rsid w:val="004737CD"/>
    <w:rsid w:val="00473F11"/>
    <w:rsid w:val="00476C1C"/>
    <w:rsid w:val="0047786E"/>
    <w:rsid w:val="00477E32"/>
    <w:rsid w:val="00480BDF"/>
    <w:rsid w:val="00480D99"/>
    <w:rsid w:val="004868FB"/>
    <w:rsid w:val="00493A10"/>
    <w:rsid w:val="00495290"/>
    <w:rsid w:val="004A1C41"/>
    <w:rsid w:val="004A5EBE"/>
    <w:rsid w:val="004A7684"/>
    <w:rsid w:val="004B3AF7"/>
    <w:rsid w:val="004B4080"/>
    <w:rsid w:val="004B4424"/>
    <w:rsid w:val="004C0A61"/>
    <w:rsid w:val="004C1519"/>
    <w:rsid w:val="004C18D7"/>
    <w:rsid w:val="004C2C02"/>
    <w:rsid w:val="004C613B"/>
    <w:rsid w:val="004C6A0E"/>
    <w:rsid w:val="004E044E"/>
    <w:rsid w:val="004E2EAF"/>
    <w:rsid w:val="004F3BCC"/>
    <w:rsid w:val="004F5D96"/>
    <w:rsid w:val="004F73F8"/>
    <w:rsid w:val="00503A8B"/>
    <w:rsid w:val="005068AD"/>
    <w:rsid w:val="005117DB"/>
    <w:rsid w:val="005128A9"/>
    <w:rsid w:val="00516734"/>
    <w:rsid w:val="00521CF5"/>
    <w:rsid w:val="00523911"/>
    <w:rsid w:val="005239C9"/>
    <w:rsid w:val="005272C1"/>
    <w:rsid w:val="005336F2"/>
    <w:rsid w:val="005342F4"/>
    <w:rsid w:val="005359D4"/>
    <w:rsid w:val="00542404"/>
    <w:rsid w:val="005470A7"/>
    <w:rsid w:val="00553DCF"/>
    <w:rsid w:val="0056010C"/>
    <w:rsid w:val="00562463"/>
    <w:rsid w:val="00565735"/>
    <w:rsid w:val="005673CF"/>
    <w:rsid w:val="00567D86"/>
    <w:rsid w:val="00576210"/>
    <w:rsid w:val="005777D7"/>
    <w:rsid w:val="00583A1B"/>
    <w:rsid w:val="00585B8D"/>
    <w:rsid w:val="005928BA"/>
    <w:rsid w:val="00592ED0"/>
    <w:rsid w:val="00597F96"/>
    <w:rsid w:val="005A299E"/>
    <w:rsid w:val="005A42F5"/>
    <w:rsid w:val="005A5AC4"/>
    <w:rsid w:val="005A741F"/>
    <w:rsid w:val="005A7E27"/>
    <w:rsid w:val="005B40BA"/>
    <w:rsid w:val="005B469E"/>
    <w:rsid w:val="005B5411"/>
    <w:rsid w:val="005C19EC"/>
    <w:rsid w:val="005D0CDE"/>
    <w:rsid w:val="005D409A"/>
    <w:rsid w:val="005D419A"/>
    <w:rsid w:val="005D5ACD"/>
    <w:rsid w:val="005E4F9F"/>
    <w:rsid w:val="005E7781"/>
    <w:rsid w:val="005E7D3C"/>
    <w:rsid w:val="005F7422"/>
    <w:rsid w:val="005F77C3"/>
    <w:rsid w:val="0060234E"/>
    <w:rsid w:val="00611D30"/>
    <w:rsid w:val="006133F4"/>
    <w:rsid w:val="00613943"/>
    <w:rsid w:val="00616DDD"/>
    <w:rsid w:val="00627F31"/>
    <w:rsid w:val="00630172"/>
    <w:rsid w:val="0064297C"/>
    <w:rsid w:val="00644CE1"/>
    <w:rsid w:val="00651152"/>
    <w:rsid w:val="00653104"/>
    <w:rsid w:val="006673F7"/>
    <w:rsid w:val="00667C6A"/>
    <w:rsid w:val="0067086B"/>
    <w:rsid w:val="006809AB"/>
    <w:rsid w:val="00681CD0"/>
    <w:rsid w:val="00682246"/>
    <w:rsid w:val="00684AC4"/>
    <w:rsid w:val="00687234"/>
    <w:rsid w:val="00693AD1"/>
    <w:rsid w:val="006A35EA"/>
    <w:rsid w:val="006B2B33"/>
    <w:rsid w:val="006B3EFE"/>
    <w:rsid w:val="006B5A0C"/>
    <w:rsid w:val="006B728E"/>
    <w:rsid w:val="006B7F77"/>
    <w:rsid w:val="006C0578"/>
    <w:rsid w:val="006C5E83"/>
    <w:rsid w:val="006C6D9C"/>
    <w:rsid w:val="006D0384"/>
    <w:rsid w:val="006D1EC8"/>
    <w:rsid w:val="006D28B8"/>
    <w:rsid w:val="006D3779"/>
    <w:rsid w:val="006D4329"/>
    <w:rsid w:val="006D517C"/>
    <w:rsid w:val="006D5384"/>
    <w:rsid w:val="006E09CF"/>
    <w:rsid w:val="006E6E5E"/>
    <w:rsid w:val="006F21BC"/>
    <w:rsid w:val="006F3B4D"/>
    <w:rsid w:val="006F4E51"/>
    <w:rsid w:val="00700F30"/>
    <w:rsid w:val="007045D5"/>
    <w:rsid w:val="00730451"/>
    <w:rsid w:val="0073309D"/>
    <w:rsid w:val="007435E4"/>
    <w:rsid w:val="00743706"/>
    <w:rsid w:val="007457D4"/>
    <w:rsid w:val="0075080F"/>
    <w:rsid w:val="007521D6"/>
    <w:rsid w:val="00752BA8"/>
    <w:rsid w:val="00754C8C"/>
    <w:rsid w:val="00754EB5"/>
    <w:rsid w:val="00756A69"/>
    <w:rsid w:val="00757064"/>
    <w:rsid w:val="0075711B"/>
    <w:rsid w:val="00757E4C"/>
    <w:rsid w:val="007630ED"/>
    <w:rsid w:val="007640AE"/>
    <w:rsid w:val="0076778F"/>
    <w:rsid w:val="00777596"/>
    <w:rsid w:val="00781716"/>
    <w:rsid w:val="007818FA"/>
    <w:rsid w:val="00783FDF"/>
    <w:rsid w:val="00785BBC"/>
    <w:rsid w:val="00787AFA"/>
    <w:rsid w:val="0079796E"/>
    <w:rsid w:val="007A2637"/>
    <w:rsid w:val="007A463D"/>
    <w:rsid w:val="007A4F9B"/>
    <w:rsid w:val="007A5D26"/>
    <w:rsid w:val="007A637E"/>
    <w:rsid w:val="007A72A7"/>
    <w:rsid w:val="007B1073"/>
    <w:rsid w:val="007B4DF9"/>
    <w:rsid w:val="007C12F8"/>
    <w:rsid w:val="007C2048"/>
    <w:rsid w:val="007C6EFB"/>
    <w:rsid w:val="007C7FAC"/>
    <w:rsid w:val="007E2A18"/>
    <w:rsid w:val="007E2FDE"/>
    <w:rsid w:val="007F6FC3"/>
    <w:rsid w:val="00806122"/>
    <w:rsid w:val="00806E14"/>
    <w:rsid w:val="008128E3"/>
    <w:rsid w:val="00813A07"/>
    <w:rsid w:val="0081744D"/>
    <w:rsid w:val="00822D1B"/>
    <w:rsid w:val="00826E88"/>
    <w:rsid w:val="00830595"/>
    <w:rsid w:val="00837442"/>
    <w:rsid w:val="008421B7"/>
    <w:rsid w:val="008509F0"/>
    <w:rsid w:val="008547C1"/>
    <w:rsid w:val="00855C7B"/>
    <w:rsid w:val="0085658F"/>
    <w:rsid w:val="0086194D"/>
    <w:rsid w:val="00892276"/>
    <w:rsid w:val="008A2FEA"/>
    <w:rsid w:val="008A55FF"/>
    <w:rsid w:val="008A5F7B"/>
    <w:rsid w:val="008A6415"/>
    <w:rsid w:val="008B4566"/>
    <w:rsid w:val="008B5EC9"/>
    <w:rsid w:val="008B779B"/>
    <w:rsid w:val="008C3F3E"/>
    <w:rsid w:val="008D1F06"/>
    <w:rsid w:val="008D401A"/>
    <w:rsid w:val="008D55D2"/>
    <w:rsid w:val="008D6154"/>
    <w:rsid w:val="008D772C"/>
    <w:rsid w:val="008E562F"/>
    <w:rsid w:val="008E7C0E"/>
    <w:rsid w:val="008F2187"/>
    <w:rsid w:val="00904B18"/>
    <w:rsid w:val="009061E3"/>
    <w:rsid w:val="00906522"/>
    <w:rsid w:val="009073E9"/>
    <w:rsid w:val="009077B6"/>
    <w:rsid w:val="0091094B"/>
    <w:rsid w:val="00911727"/>
    <w:rsid w:val="009209D7"/>
    <w:rsid w:val="00927961"/>
    <w:rsid w:val="00932CCA"/>
    <w:rsid w:val="00932D80"/>
    <w:rsid w:val="009463AD"/>
    <w:rsid w:val="00951387"/>
    <w:rsid w:val="0095527B"/>
    <w:rsid w:val="00956ADA"/>
    <w:rsid w:val="00957667"/>
    <w:rsid w:val="009718F1"/>
    <w:rsid w:val="00976856"/>
    <w:rsid w:val="00980EDD"/>
    <w:rsid w:val="0099275A"/>
    <w:rsid w:val="009965CA"/>
    <w:rsid w:val="009970A2"/>
    <w:rsid w:val="00997832"/>
    <w:rsid w:val="009A30DB"/>
    <w:rsid w:val="009B12AA"/>
    <w:rsid w:val="009B4519"/>
    <w:rsid w:val="009C392D"/>
    <w:rsid w:val="009C5B14"/>
    <w:rsid w:val="009C61EA"/>
    <w:rsid w:val="009D244E"/>
    <w:rsid w:val="009D2D26"/>
    <w:rsid w:val="009D5BD5"/>
    <w:rsid w:val="009D5D29"/>
    <w:rsid w:val="009D6FB1"/>
    <w:rsid w:val="009D7A21"/>
    <w:rsid w:val="009E2556"/>
    <w:rsid w:val="009E637F"/>
    <w:rsid w:val="009E7A35"/>
    <w:rsid w:val="009F6EE5"/>
    <w:rsid w:val="00A04CE6"/>
    <w:rsid w:val="00A05CD5"/>
    <w:rsid w:val="00A17C64"/>
    <w:rsid w:val="00A20312"/>
    <w:rsid w:val="00A22022"/>
    <w:rsid w:val="00A345EE"/>
    <w:rsid w:val="00A53BDB"/>
    <w:rsid w:val="00A56E19"/>
    <w:rsid w:val="00A6472B"/>
    <w:rsid w:val="00A743F2"/>
    <w:rsid w:val="00A7752E"/>
    <w:rsid w:val="00A8404F"/>
    <w:rsid w:val="00AA26F5"/>
    <w:rsid w:val="00AA2DC8"/>
    <w:rsid w:val="00AA5143"/>
    <w:rsid w:val="00AB0942"/>
    <w:rsid w:val="00AB1B74"/>
    <w:rsid w:val="00AB269F"/>
    <w:rsid w:val="00AB464F"/>
    <w:rsid w:val="00AB4FBE"/>
    <w:rsid w:val="00AB5474"/>
    <w:rsid w:val="00AC0046"/>
    <w:rsid w:val="00AC0FA9"/>
    <w:rsid w:val="00AD1C08"/>
    <w:rsid w:val="00AE150D"/>
    <w:rsid w:val="00AE2ACD"/>
    <w:rsid w:val="00AF207D"/>
    <w:rsid w:val="00AF2750"/>
    <w:rsid w:val="00B06AD8"/>
    <w:rsid w:val="00B147CA"/>
    <w:rsid w:val="00B147D8"/>
    <w:rsid w:val="00B14DC4"/>
    <w:rsid w:val="00B15AF0"/>
    <w:rsid w:val="00B15DD1"/>
    <w:rsid w:val="00B23D6A"/>
    <w:rsid w:val="00B32EA9"/>
    <w:rsid w:val="00B36329"/>
    <w:rsid w:val="00B3749D"/>
    <w:rsid w:val="00B420D1"/>
    <w:rsid w:val="00B52BD4"/>
    <w:rsid w:val="00B57164"/>
    <w:rsid w:val="00B65B85"/>
    <w:rsid w:val="00B66ED0"/>
    <w:rsid w:val="00B676C4"/>
    <w:rsid w:val="00B75DBB"/>
    <w:rsid w:val="00B81B31"/>
    <w:rsid w:val="00B81F36"/>
    <w:rsid w:val="00B8221E"/>
    <w:rsid w:val="00B91F22"/>
    <w:rsid w:val="00B940A5"/>
    <w:rsid w:val="00B9678D"/>
    <w:rsid w:val="00BA0FC8"/>
    <w:rsid w:val="00BA2807"/>
    <w:rsid w:val="00BA620D"/>
    <w:rsid w:val="00BB5AC3"/>
    <w:rsid w:val="00BC044F"/>
    <w:rsid w:val="00BC0E62"/>
    <w:rsid w:val="00BC418F"/>
    <w:rsid w:val="00BC5ACF"/>
    <w:rsid w:val="00BD06C2"/>
    <w:rsid w:val="00BD0987"/>
    <w:rsid w:val="00BD213D"/>
    <w:rsid w:val="00BE39FD"/>
    <w:rsid w:val="00BE7B1B"/>
    <w:rsid w:val="00BF019D"/>
    <w:rsid w:val="00BF237B"/>
    <w:rsid w:val="00C027E4"/>
    <w:rsid w:val="00C05FAF"/>
    <w:rsid w:val="00C06340"/>
    <w:rsid w:val="00C07E55"/>
    <w:rsid w:val="00C13C93"/>
    <w:rsid w:val="00C27C9B"/>
    <w:rsid w:val="00C32DB8"/>
    <w:rsid w:val="00C373AE"/>
    <w:rsid w:val="00C42A6B"/>
    <w:rsid w:val="00C469A7"/>
    <w:rsid w:val="00C73292"/>
    <w:rsid w:val="00C804FD"/>
    <w:rsid w:val="00C857D3"/>
    <w:rsid w:val="00C95D90"/>
    <w:rsid w:val="00C96241"/>
    <w:rsid w:val="00C97CE2"/>
    <w:rsid w:val="00CA053E"/>
    <w:rsid w:val="00CA737C"/>
    <w:rsid w:val="00CB1445"/>
    <w:rsid w:val="00CB29AB"/>
    <w:rsid w:val="00CB3920"/>
    <w:rsid w:val="00CB3BA8"/>
    <w:rsid w:val="00CB528E"/>
    <w:rsid w:val="00CB5CE1"/>
    <w:rsid w:val="00CC404D"/>
    <w:rsid w:val="00CC71A9"/>
    <w:rsid w:val="00CD17BD"/>
    <w:rsid w:val="00CE19FB"/>
    <w:rsid w:val="00CE1ABD"/>
    <w:rsid w:val="00CE1E1D"/>
    <w:rsid w:val="00CE35BD"/>
    <w:rsid w:val="00CE3D6B"/>
    <w:rsid w:val="00CE5477"/>
    <w:rsid w:val="00CF0CEF"/>
    <w:rsid w:val="00CF1019"/>
    <w:rsid w:val="00D07AE3"/>
    <w:rsid w:val="00D11408"/>
    <w:rsid w:val="00D11C06"/>
    <w:rsid w:val="00D17531"/>
    <w:rsid w:val="00D201DD"/>
    <w:rsid w:val="00D23A05"/>
    <w:rsid w:val="00D36687"/>
    <w:rsid w:val="00D40AAC"/>
    <w:rsid w:val="00D46EF8"/>
    <w:rsid w:val="00D47C8C"/>
    <w:rsid w:val="00D53BAB"/>
    <w:rsid w:val="00D56A74"/>
    <w:rsid w:val="00D57276"/>
    <w:rsid w:val="00D631E9"/>
    <w:rsid w:val="00D63272"/>
    <w:rsid w:val="00D84682"/>
    <w:rsid w:val="00D87F61"/>
    <w:rsid w:val="00D91379"/>
    <w:rsid w:val="00D9503F"/>
    <w:rsid w:val="00DA2882"/>
    <w:rsid w:val="00DB7547"/>
    <w:rsid w:val="00DC116D"/>
    <w:rsid w:val="00DC1AB3"/>
    <w:rsid w:val="00DC494E"/>
    <w:rsid w:val="00DC522B"/>
    <w:rsid w:val="00DC58B6"/>
    <w:rsid w:val="00DC5BE4"/>
    <w:rsid w:val="00DC631E"/>
    <w:rsid w:val="00DC70DE"/>
    <w:rsid w:val="00DD22D1"/>
    <w:rsid w:val="00DD5F59"/>
    <w:rsid w:val="00DE1072"/>
    <w:rsid w:val="00DE4025"/>
    <w:rsid w:val="00DE4B11"/>
    <w:rsid w:val="00DE73E9"/>
    <w:rsid w:val="00DF01B4"/>
    <w:rsid w:val="00E04D24"/>
    <w:rsid w:val="00E05213"/>
    <w:rsid w:val="00E1146E"/>
    <w:rsid w:val="00E11D26"/>
    <w:rsid w:val="00E20CD8"/>
    <w:rsid w:val="00E22240"/>
    <w:rsid w:val="00E2345B"/>
    <w:rsid w:val="00E24580"/>
    <w:rsid w:val="00E25A24"/>
    <w:rsid w:val="00E2746B"/>
    <w:rsid w:val="00E326DA"/>
    <w:rsid w:val="00E34050"/>
    <w:rsid w:val="00E34597"/>
    <w:rsid w:val="00E37EAA"/>
    <w:rsid w:val="00E43CCC"/>
    <w:rsid w:val="00E456CE"/>
    <w:rsid w:val="00E506D2"/>
    <w:rsid w:val="00E5356A"/>
    <w:rsid w:val="00E53E95"/>
    <w:rsid w:val="00E54091"/>
    <w:rsid w:val="00E57C06"/>
    <w:rsid w:val="00E62399"/>
    <w:rsid w:val="00E660B8"/>
    <w:rsid w:val="00E6767D"/>
    <w:rsid w:val="00E712A4"/>
    <w:rsid w:val="00E72526"/>
    <w:rsid w:val="00E7747F"/>
    <w:rsid w:val="00E80BBE"/>
    <w:rsid w:val="00E814D1"/>
    <w:rsid w:val="00E83E83"/>
    <w:rsid w:val="00E85E04"/>
    <w:rsid w:val="00E960E5"/>
    <w:rsid w:val="00EA4863"/>
    <w:rsid w:val="00EA56D8"/>
    <w:rsid w:val="00EA6263"/>
    <w:rsid w:val="00EB075E"/>
    <w:rsid w:val="00EB085A"/>
    <w:rsid w:val="00EB499B"/>
    <w:rsid w:val="00EC3783"/>
    <w:rsid w:val="00ED0C2D"/>
    <w:rsid w:val="00ED3A41"/>
    <w:rsid w:val="00ED5832"/>
    <w:rsid w:val="00ED5A3A"/>
    <w:rsid w:val="00EE6F4D"/>
    <w:rsid w:val="00EF006B"/>
    <w:rsid w:val="00EF684A"/>
    <w:rsid w:val="00F0048A"/>
    <w:rsid w:val="00F07F78"/>
    <w:rsid w:val="00F17DDE"/>
    <w:rsid w:val="00F205DE"/>
    <w:rsid w:val="00F20B23"/>
    <w:rsid w:val="00F2601B"/>
    <w:rsid w:val="00F32597"/>
    <w:rsid w:val="00F36FEB"/>
    <w:rsid w:val="00F41600"/>
    <w:rsid w:val="00F462AA"/>
    <w:rsid w:val="00F52051"/>
    <w:rsid w:val="00F529ED"/>
    <w:rsid w:val="00F56282"/>
    <w:rsid w:val="00F6299E"/>
    <w:rsid w:val="00F630D4"/>
    <w:rsid w:val="00F64975"/>
    <w:rsid w:val="00F66649"/>
    <w:rsid w:val="00F708A5"/>
    <w:rsid w:val="00F80F69"/>
    <w:rsid w:val="00F91B57"/>
    <w:rsid w:val="00F94017"/>
    <w:rsid w:val="00F95835"/>
    <w:rsid w:val="00F973A4"/>
    <w:rsid w:val="00FB014C"/>
    <w:rsid w:val="00FB0F75"/>
    <w:rsid w:val="00FB2CDA"/>
    <w:rsid w:val="00FC2140"/>
    <w:rsid w:val="00FC4AFC"/>
    <w:rsid w:val="00FC7E26"/>
    <w:rsid w:val="00FF0A24"/>
    <w:rsid w:val="00FF2CB5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A3014F"/>
  <w15:docId w15:val="{F10396DA-3E4D-42A5-91DE-D53343E26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682"/>
    <w:rPr>
      <w:rFonts w:ascii="Century Gothic" w:hAnsi="Century Gothic"/>
      <w:sz w:val="18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469A7"/>
    <w:pPr>
      <w:spacing w:before="160" w:after="40"/>
      <w:outlineLvl w:val="0"/>
    </w:pPr>
    <w:rPr>
      <w:caps/>
      <w:color w:val="78998A"/>
      <w:sz w:val="28"/>
      <w:szCs w:val="22"/>
    </w:rPr>
  </w:style>
  <w:style w:type="paragraph" w:styleId="Heading2">
    <w:name w:val="heading 2"/>
    <w:basedOn w:val="Normal"/>
    <w:next w:val="Normal"/>
    <w:qFormat/>
    <w:rsid w:val="00F56282"/>
    <w:pPr>
      <w:spacing w:before="280" w:after="40"/>
      <w:outlineLvl w:val="1"/>
    </w:pPr>
    <w:rPr>
      <w:caps/>
      <w:color w:val="78998A"/>
      <w:szCs w:val="18"/>
    </w:rPr>
  </w:style>
  <w:style w:type="paragraph" w:styleId="Heading3">
    <w:name w:val="heading 3"/>
    <w:basedOn w:val="Heading1"/>
    <w:next w:val="Normal"/>
    <w:link w:val="Heading3Char"/>
    <w:qFormat/>
    <w:rsid w:val="00C469A7"/>
    <w:pPr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69A7"/>
    <w:rPr>
      <w:rFonts w:ascii="Century Gothic" w:hAnsi="Century Gothic"/>
      <w:caps/>
      <w:color w:val="78998A"/>
      <w:sz w:val="28"/>
      <w:szCs w:val="22"/>
      <w:lang w:val="en-US" w:eastAsia="en-US" w:bidi="ar-SA"/>
    </w:rPr>
  </w:style>
  <w:style w:type="paragraph" w:styleId="BalloonText">
    <w:name w:val="Balloon Text"/>
    <w:basedOn w:val="Normal"/>
    <w:semiHidden/>
    <w:rsid w:val="00D84682"/>
    <w:rPr>
      <w:rFonts w:ascii="Tahoma" w:hAnsi="Tahoma" w:cs="Tahoma"/>
      <w:sz w:val="16"/>
      <w:szCs w:val="16"/>
    </w:rPr>
  </w:style>
  <w:style w:type="paragraph" w:customStyle="1" w:styleId="PetName">
    <w:name w:val="Pet Name"/>
    <w:basedOn w:val="Normal"/>
    <w:rsid w:val="00C469A7"/>
    <w:pPr>
      <w:spacing w:after="40"/>
    </w:pPr>
    <w:rPr>
      <w:b/>
      <w:caps/>
      <w:sz w:val="22"/>
      <w:szCs w:val="22"/>
    </w:rPr>
  </w:style>
  <w:style w:type="paragraph" w:styleId="DocumentMap">
    <w:name w:val="Document Map"/>
    <w:basedOn w:val="Normal"/>
    <w:semiHidden/>
    <w:rsid w:val="00CE3D6B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469A7"/>
    <w:rPr>
      <w:rFonts w:ascii="Century Gothic" w:hAnsi="Century Gothic"/>
      <w:b/>
      <w:caps/>
      <w:color w:val="78998A"/>
      <w:sz w:val="28"/>
      <w:szCs w:val="22"/>
      <w:lang w:val="en-US" w:eastAsia="en-US" w:bidi="ar-SA"/>
    </w:rPr>
  </w:style>
  <w:style w:type="paragraph" w:customStyle="1" w:styleId="YesNo">
    <w:name w:val="Yes/No"/>
    <w:basedOn w:val="Normal"/>
    <w:rsid w:val="00F56282"/>
    <w:pPr>
      <w:spacing w:before="60"/>
    </w:pPr>
  </w:style>
  <w:style w:type="paragraph" w:customStyle="1" w:styleId="Bold">
    <w:name w:val="Bold"/>
    <w:basedOn w:val="Normal"/>
    <w:rsid w:val="00BC5ACF"/>
    <w:rPr>
      <w:b/>
    </w:rPr>
  </w:style>
  <w:style w:type="paragraph" w:styleId="Header">
    <w:name w:val="header"/>
    <w:basedOn w:val="Normal"/>
    <w:link w:val="HeaderChar"/>
    <w:uiPriority w:val="99"/>
    <w:rsid w:val="005D0CD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D0CDE"/>
    <w:rPr>
      <w:rFonts w:ascii="Century Gothic" w:hAnsi="Century Gothic"/>
      <w:sz w:val="18"/>
      <w:szCs w:val="24"/>
      <w:lang w:val="en-US" w:eastAsia="en-US"/>
    </w:rPr>
  </w:style>
  <w:style w:type="paragraph" w:styleId="Footer">
    <w:name w:val="footer"/>
    <w:basedOn w:val="Normal"/>
    <w:link w:val="FooterChar"/>
    <w:rsid w:val="005D0CD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5D0CDE"/>
    <w:rPr>
      <w:rFonts w:ascii="Century Gothic" w:hAnsi="Century Gothic"/>
      <w:sz w:val="18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673F7"/>
    <w:pPr>
      <w:ind w:left="720"/>
      <w:contextualSpacing/>
    </w:pPr>
  </w:style>
  <w:style w:type="table" w:styleId="TableGrid">
    <w:name w:val="Table Grid"/>
    <w:basedOn w:val="TableNormal"/>
    <w:rsid w:val="008061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47786E"/>
    <w:rPr>
      <w:b/>
      <w:bCs/>
    </w:rPr>
  </w:style>
  <w:style w:type="character" w:styleId="CommentReference">
    <w:name w:val="annotation reference"/>
    <w:basedOn w:val="DefaultParagraphFont"/>
    <w:rsid w:val="00CD17B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17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D17BD"/>
    <w:rPr>
      <w:rFonts w:ascii="Century Gothic" w:hAnsi="Century Gothic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D17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D17BD"/>
    <w:rPr>
      <w:rFonts w:ascii="Century Gothic" w:hAnsi="Century Gothic"/>
      <w:b/>
      <w:bCs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932CCA"/>
    <w:rPr>
      <w:color w:val="808080"/>
    </w:rPr>
  </w:style>
  <w:style w:type="character" w:customStyle="1" w:styleId="ui-provider">
    <w:name w:val="ui-provider"/>
    <w:basedOn w:val="DefaultParagraphFont"/>
    <w:rsid w:val="00D07A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rayanan01\AppData\Roaming\Microsoft\Templates\Pet-care%20instruction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1A2A2-5E13-49DF-8A9D-7A612F42A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Pet-care instructions</Template>
  <TotalTime>61</TotalTime>
  <Pages>4</Pages>
  <Words>1071</Words>
  <Characters>5108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 Narayanan</dc:creator>
  <cp:lastModifiedBy>Dishant Kumar</cp:lastModifiedBy>
  <cp:revision>9</cp:revision>
  <cp:lastPrinted>2016-01-29T13:00:00Z</cp:lastPrinted>
  <dcterms:created xsi:type="dcterms:W3CDTF">2022-05-02T02:09:00Z</dcterms:created>
  <dcterms:modified xsi:type="dcterms:W3CDTF">2023-12-14T10:52:00Z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TC060912781033</vt:lpwstr>
  </property>
</Properties>
</file>